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08F8" w:rsidRPr="006208F8" w:rsidRDefault="006208F8" w:rsidP="006208F8">
      <w:pPr>
        <w:spacing w:after="0" w:line="240" w:lineRule="auto"/>
        <w:jc w:val="right"/>
        <w:rPr>
          <w:rFonts w:ascii="Times New Roman" w:eastAsia="Times New Roman" w:hAnsi="Times New Roman" w:cs="Times New Roman"/>
          <w:i/>
          <w:sz w:val="24"/>
          <w:szCs w:val="24"/>
        </w:rPr>
      </w:pPr>
      <w:bookmarkStart w:id="0" w:name="_GoBack"/>
      <w:bookmarkEnd w:id="0"/>
      <w:r w:rsidRPr="006208F8">
        <w:rPr>
          <w:rFonts w:ascii="Times New Roman" w:eastAsia="Times New Roman" w:hAnsi="Times New Roman" w:cs="Times New Roman"/>
          <w:i/>
          <w:sz w:val="24"/>
          <w:szCs w:val="24"/>
        </w:rPr>
        <w:t>Mekayla Cook</w:t>
      </w:r>
    </w:p>
    <w:p w:rsidR="006208F8" w:rsidRPr="006208F8" w:rsidRDefault="006208F8" w:rsidP="006208F8">
      <w:pPr>
        <w:spacing w:after="0" w:line="240" w:lineRule="auto"/>
        <w:jc w:val="right"/>
        <w:rPr>
          <w:rFonts w:ascii="Times New Roman" w:eastAsia="Times New Roman" w:hAnsi="Times New Roman" w:cs="Times New Roman"/>
          <w:i/>
          <w:sz w:val="24"/>
          <w:szCs w:val="24"/>
        </w:rPr>
      </w:pPr>
      <w:r w:rsidRPr="006208F8">
        <w:rPr>
          <w:rFonts w:ascii="Times New Roman" w:eastAsia="Times New Roman" w:hAnsi="Times New Roman" w:cs="Times New Roman"/>
          <w:i/>
          <w:sz w:val="24"/>
          <w:szCs w:val="24"/>
        </w:rPr>
        <w:t>U.S. Observation 2: Connected Lessons</w:t>
      </w:r>
    </w:p>
    <w:p w:rsidR="006208F8" w:rsidRPr="006208F8" w:rsidRDefault="006208F8" w:rsidP="006208F8">
      <w:pPr>
        <w:spacing w:after="0" w:line="240" w:lineRule="auto"/>
        <w:jc w:val="right"/>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745"/>
        <w:gridCol w:w="6562"/>
        <w:gridCol w:w="2037"/>
      </w:tblGrid>
      <w:tr w:rsidR="006208F8" w:rsidRPr="006208F8" w:rsidTr="006208F8">
        <w:tc>
          <w:tcPr>
            <w:tcW w:w="0" w:type="auto"/>
            <w:gridSpan w:val="3"/>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208F8" w:rsidRPr="006208F8" w:rsidRDefault="006208F8" w:rsidP="006208F8">
            <w:pPr>
              <w:spacing w:line="240" w:lineRule="auto"/>
              <w:rPr>
                <w:rFonts w:ascii="Times New Roman" w:eastAsia="Times New Roman" w:hAnsi="Times New Roman" w:cs="Times New Roman"/>
                <w:sz w:val="24"/>
                <w:szCs w:val="24"/>
              </w:rPr>
            </w:pPr>
            <w:r w:rsidRPr="006208F8">
              <w:rPr>
                <w:rFonts w:ascii="Arial" w:eastAsia="Times New Roman" w:hAnsi="Arial" w:cs="Arial"/>
                <w:b/>
                <w:bCs/>
                <w:color w:val="000000"/>
              </w:rPr>
              <w:t xml:space="preserve">Topic: </w:t>
            </w:r>
            <w:r w:rsidRPr="006208F8">
              <w:rPr>
                <w:rFonts w:ascii="Arial" w:eastAsia="Times New Roman" w:hAnsi="Arial" w:cs="Arial"/>
                <w:color w:val="000000"/>
              </w:rPr>
              <w:t xml:space="preserve">Figurative Language and Character Comparisons in </w:t>
            </w:r>
            <w:r w:rsidRPr="006208F8">
              <w:rPr>
                <w:rFonts w:ascii="Arial" w:eastAsia="Times New Roman" w:hAnsi="Arial" w:cs="Arial"/>
                <w:i/>
                <w:iCs/>
                <w:color w:val="000000"/>
              </w:rPr>
              <w:t>Riding Freedom</w:t>
            </w:r>
          </w:p>
        </w:tc>
      </w:tr>
      <w:tr w:rsidR="006208F8" w:rsidRPr="006208F8" w:rsidTr="006208F8">
        <w:tc>
          <w:tcPr>
            <w:tcW w:w="0" w:type="auto"/>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208F8" w:rsidRPr="006208F8" w:rsidRDefault="006208F8" w:rsidP="006208F8">
            <w:pPr>
              <w:spacing w:line="240" w:lineRule="auto"/>
              <w:rPr>
                <w:rFonts w:ascii="Times New Roman" w:eastAsia="Times New Roman" w:hAnsi="Times New Roman" w:cs="Times New Roman"/>
                <w:sz w:val="24"/>
                <w:szCs w:val="24"/>
              </w:rPr>
            </w:pPr>
            <w:r w:rsidRPr="006208F8">
              <w:rPr>
                <w:rFonts w:ascii="Arial" w:eastAsia="Times New Roman" w:hAnsi="Arial" w:cs="Arial"/>
                <w:b/>
                <w:bCs/>
                <w:color w:val="000000"/>
              </w:rPr>
              <w:t xml:space="preserve">Grades: </w:t>
            </w:r>
            <w:r w:rsidRPr="006208F8">
              <w:rPr>
                <w:rFonts w:ascii="Arial" w:eastAsia="Times New Roman" w:hAnsi="Arial" w:cs="Arial"/>
                <w:color w:val="000000"/>
              </w:rPr>
              <w:t>4th</w:t>
            </w:r>
          </w:p>
        </w:tc>
        <w:tc>
          <w:tcPr>
            <w:tcW w:w="0" w:type="auto"/>
            <w:vMerge w:val="restar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208F8" w:rsidRPr="006208F8" w:rsidRDefault="006208F8" w:rsidP="006208F8">
            <w:pPr>
              <w:spacing w:line="240" w:lineRule="auto"/>
              <w:rPr>
                <w:rFonts w:ascii="Times New Roman" w:eastAsia="Times New Roman" w:hAnsi="Times New Roman" w:cs="Times New Roman"/>
                <w:sz w:val="24"/>
                <w:szCs w:val="24"/>
              </w:rPr>
            </w:pPr>
            <w:r w:rsidRPr="006208F8">
              <w:rPr>
                <w:rFonts w:ascii="Arial" w:eastAsia="Times New Roman" w:hAnsi="Arial" w:cs="Arial"/>
                <w:b/>
                <w:bCs/>
                <w:color w:val="000000"/>
              </w:rPr>
              <w:t xml:space="preserve">Date: </w:t>
            </w:r>
            <w:r w:rsidRPr="006208F8">
              <w:rPr>
                <w:rFonts w:ascii="Arial" w:eastAsia="Times New Roman" w:hAnsi="Arial" w:cs="Arial"/>
                <w:color w:val="000000"/>
              </w:rPr>
              <w:t>October 19th, 2016</w:t>
            </w:r>
          </w:p>
          <w:p w:rsidR="006208F8" w:rsidRPr="006208F8" w:rsidRDefault="006208F8" w:rsidP="006208F8">
            <w:pPr>
              <w:spacing w:line="240" w:lineRule="auto"/>
              <w:rPr>
                <w:rFonts w:ascii="Times New Roman" w:eastAsia="Times New Roman" w:hAnsi="Times New Roman" w:cs="Times New Roman"/>
                <w:sz w:val="24"/>
                <w:szCs w:val="24"/>
              </w:rPr>
            </w:pPr>
            <w:r w:rsidRPr="006208F8">
              <w:rPr>
                <w:rFonts w:ascii="Arial" w:eastAsia="Times New Roman" w:hAnsi="Arial" w:cs="Arial"/>
                <w:b/>
                <w:bCs/>
                <w:color w:val="000000"/>
              </w:rPr>
              <w:t xml:space="preserve">Time: </w:t>
            </w:r>
            <w:r w:rsidRPr="006208F8">
              <w:rPr>
                <w:rFonts w:ascii="Arial" w:eastAsia="Times New Roman" w:hAnsi="Arial" w:cs="Arial"/>
                <w:color w:val="000000"/>
              </w:rPr>
              <w:t xml:space="preserve">45 </w:t>
            </w:r>
            <w:proofErr w:type="spellStart"/>
            <w:proofErr w:type="gramStart"/>
            <w:r w:rsidRPr="006208F8">
              <w:rPr>
                <w:rFonts w:ascii="Arial" w:eastAsia="Times New Roman" w:hAnsi="Arial" w:cs="Arial"/>
                <w:color w:val="000000"/>
              </w:rPr>
              <w:t>min.s</w:t>
            </w:r>
            <w:proofErr w:type="spellEnd"/>
            <w:proofErr w:type="gramEnd"/>
          </w:p>
          <w:p w:rsidR="006208F8" w:rsidRPr="006208F8" w:rsidRDefault="006208F8" w:rsidP="006208F8">
            <w:pPr>
              <w:spacing w:line="240" w:lineRule="auto"/>
              <w:rPr>
                <w:rFonts w:ascii="Times New Roman" w:eastAsia="Times New Roman" w:hAnsi="Times New Roman" w:cs="Times New Roman"/>
                <w:sz w:val="24"/>
                <w:szCs w:val="24"/>
              </w:rPr>
            </w:pPr>
            <w:r w:rsidRPr="006208F8">
              <w:rPr>
                <w:rFonts w:ascii="Arial" w:eastAsia="Times New Roman" w:hAnsi="Arial" w:cs="Arial"/>
                <w:b/>
                <w:bCs/>
                <w:color w:val="000000"/>
              </w:rPr>
              <w:t>HOT Questions:</w:t>
            </w:r>
          </w:p>
          <w:p w:rsidR="006208F8" w:rsidRPr="006208F8" w:rsidRDefault="006208F8" w:rsidP="006208F8">
            <w:pPr>
              <w:spacing w:after="0" w:line="240" w:lineRule="auto"/>
              <w:rPr>
                <w:rFonts w:ascii="Times New Roman" w:eastAsia="Times New Roman" w:hAnsi="Times New Roman" w:cs="Times New Roman"/>
                <w:sz w:val="24"/>
                <w:szCs w:val="24"/>
              </w:rPr>
            </w:pPr>
            <w:r w:rsidRPr="006208F8">
              <w:rPr>
                <w:rFonts w:ascii="Arial" w:eastAsia="Times New Roman" w:hAnsi="Arial" w:cs="Arial"/>
                <w:color w:val="000000"/>
              </w:rPr>
              <w:t>1. How does the author’s use of personification affect the story?</w:t>
            </w:r>
          </w:p>
          <w:p w:rsidR="006208F8" w:rsidRPr="006208F8" w:rsidRDefault="006208F8" w:rsidP="006208F8">
            <w:pPr>
              <w:spacing w:after="0" w:line="240" w:lineRule="auto"/>
              <w:rPr>
                <w:rFonts w:ascii="Times New Roman" w:eastAsia="Times New Roman" w:hAnsi="Times New Roman" w:cs="Times New Roman"/>
                <w:sz w:val="24"/>
                <w:szCs w:val="24"/>
              </w:rPr>
            </w:pPr>
            <w:r w:rsidRPr="006208F8">
              <w:rPr>
                <w:rFonts w:ascii="Arial" w:eastAsia="Times New Roman" w:hAnsi="Arial" w:cs="Arial"/>
                <w:color w:val="000000"/>
              </w:rPr>
              <w:t>2. How are Charlotte and James alike and different?    </w:t>
            </w:r>
          </w:p>
          <w:p w:rsidR="006208F8" w:rsidRPr="006208F8" w:rsidRDefault="006208F8" w:rsidP="006208F8">
            <w:pPr>
              <w:spacing w:after="0" w:line="240" w:lineRule="auto"/>
              <w:rPr>
                <w:rFonts w:ascii="Times New Roman" w:eastAsia="Times New Roman" w:hAnsi="Times New Roman" w:cs="Times New Roman"/>
                <w:sz w:val="24"/>
                <w:szCs w:val="24"/>
              </w:rPr>
            </w:pPr>
            <w:r w:rsidRPr="006208F8">
              <w:rPr>
                <w:rFonts w:ascii="Arial" w:eastAsia="Times New Roman" w:hAnsi="Arial" w:cs="Arial"/>
                <w:color w:val="000000"/>
              </w:rPr>
              <w:t>3. How does inclusion of figurative language influence a story?</w:t>
            </w:r>
          </w:p>
          <w:p w:rsidR="006208F8" w:rsidRPr="006208F8" w:rsidRDefault="006208F8" w:rsidP="006208F8">
            <w:pPr>
              <w:spacing w:after="0" w:line="240" w:lineRule="auto"/>
              <w:rPr>
                <w:rFonts w:ascii="Times New Roman" w:eastAsia="Times New Roman" w:hAnsi="Times New Roman" w:cs="Times New Roman"/>
                <w:sz w:val="24"/>
                <w:szCs w:val="24"/>
              </w:rPr>
            </w:pPr>
            <w:r w:rsidRPr="006208F8">
              <w:rPr>
                <w:rFonts w:ascii="Arial" w:eastAsia="Times New Roman" w:hAnsi="Arial" w:cs="Arial"/>
                <w:color w:val="000000"/>
              </w:rPr>
              <w:t>4. Identify examples of personification, similes, and metaphors.</w:t>
            </w:r>
          </w:p>
          <w:p w:rsidR="006208F8" w:rsidRPr="006208F8" w:rsidRDefault="006208F8" w:rsidP="006208F8">
            <w:pPr>
              <w:spacing w:after="0" w:line="240" w:lineRule="auto"/>
              <w:rPr>
                <w:rFonts w:ascii="Times New Roman" w:eastAsia="Times New Roman" w:hAnsi="Times New Roman" w:cs="Times New Roman"/>
                <w:sz w:val="24"/>
                <w:szCs w:val="24"/>
              </w:rPr>
            </w:pPr>
            <w:r w:rsidRPr="006208F8">
              <w:rPr>
                <w:rFonts w:ascii="Arial" w:eastAsia="Times New Roman" w:hAnsi="Arial" w:cs="Arial"/>
                <w:color w:val="000000"/>
              </w:rPr>
              <w:t>5. Create your own figurative language examples.</w:t>
            </w:r>
          </w:p>
          <w:p w:rsidR="006208F8" w:rsidRPr="006208F8" w:rsidRDefault="006208F8" w:rsidP="006208F8">
            <w:pPr>
              <w:spacing w:after="0" w:line="240" w:lineRule="auto"/>
              <w:rPr>
                <w:rFonts w:ascii="Times New Roman" w:eastAsia="Times New Roman" w:hAnsi="Times New Roman" w:cs="Times New Roman"/>
                <w:sz w:val="24"/>
                <w:szCs w:val="24"/>
              </w:rPr>
            </w:pPr>
            <w:r w:rsidRPr="006208F8">
              <w:rPr>
                <w:rFonts w:ascii="Arial" w:eastAsia="Times New Roman" w:hAnsi="Arial" w:cs="Arial"/>
                <w:color w:val="000000"/>
              </w:rPr>
              <w:t>6. Can women do everything men can do?</w:t>
            </w:r>
          </w:p>
          <w:p w:rsidR="006208F8" w:rsidRPr="006208F8" w:rsidRDefault="006208F8" w:rsidP="006208F8">
            <w:pPr>
              <w:spacing w:line="240" w:lineRule="auto"/>
              <w:rPr>
                <w:rFonts w:ascii="Times New Roman" w:eastAsia="Times New Roman" w:hAnsi="Times New Roman" w:cs="Times New Roman"/>
                <w:sz w:val="24"/>
                <w:szCs w:val="24"/>
              </w:rPr>
            </w:pPr>
            <w:r w:rsidRPr="006208F8">
              <w:rPr>
                <w:rFonts w:ascii="Arial" w:eastAsia="Times New Roman" w:hAnsi="Arial" w:cs="Arial"/>
                <w:b/>
                <w:bCs/>
                <w:color w:val="000000"/>
              </w:rPr>
              <w:t>Assessment:</w:t>
            </w:r>
          </w:p>
          <w:p w:rsidR="006208F8" w:rsidRPr="006208F8" w:rsidRDefault="006208F8" w:rsidP="006208F8">
            <w:pPr>
              <w:spacing w:line="240" w:lineRule="auto"/>
              <w:rPr>
                <w:rFonts w:ascii="Times New Roman" w:eastAsia="Times New Roman" w:hAnsi="Times New Roman" w:cs="Times New Roman"/>
                <w:sz w:val="24"/>
                <w:szCs w:val="24"/>
              </w:rPr>
            </w:pPr>
            <w:r w:rsidRPr="006208F8">
              <w:rPr>
                <w:rFonts w:ascii="Arial" w:eastAsia="Times New Roman" w:hAnsi="Arial" w:cs="Arial"/>
                <w:color w:val="000000"/>
              </w:rPr>
              <w:t>How will this assessment show you that students have mastered the objective?</w:t>
            </w:r>
          </w:p>
          <w:p w:rsidR="006208F8" w:rsidRPr="006208F8" w:rsidRDefault="006208F8" w:rsidP="006208F8">
            <w:pPr>
              <w:spacing w:line="240" w:lineRule="auto"/>
              <w:rPr>
                <w:rFonts w:ascii="Times New Roman" w:eastAsia="Times New Roman" w:hAnsi="Times New Roman" w:cs="Times New Roman"/>
                <w:sz w:val="24"/>
                <w:szCs w:val="24"/>
              </w:rPr>
            </w:pPr>
            <w:r w:rsidRPr="006208F8">
              <w:rPr>
                <w:rFonts w:ascii="Arial" w:eastAsia="Times New Roman" w:hAnsi="Arial" w:cs="Arial"/>
                <w:color w:val="000000"/>
              </w:rPr>
              <w:t>Exit Question:</w:t>
            </w:r>
          </w:p>
          <w:p w:rsidR="006208F8" w:rsidRPr="006208F8" w:rsidRDefault="006208F8" w:rsidP="006208F8">
            <w:pPr>
              <w:spacing w:line="240" w:lineRule="auto"/>
              <w:rPr>
                <w:rFonts w:ascii="Times New Roman" w:eastAsia="Times New Roman" w:hAnsi="Times New Roman" w:cs="Times New Roman"/>
                <w:sz w:val="24"/>
                <w:szCs w:val="24"/>
              </w:rPr>
            </w:pPr>
            <w:r w:rsidRPr="006208F8">
              <w:rPr>
                <w:rFonts w:ascii="Arial" w:eastAsia="Times New Roman" w:hAnsi="Arial" w:cs="Arial"/>
                <w:color w:val="000000"/>
              </w:rPr>
              <w:t xml:space="preserve">The students have a </w:t>
            </w:r>
            <w:r w:rsidRPr="006208F8">
              <w:rPr>
                <w:rFonts w:ascii="Arial" w:eastAsia="Times New Roman" w:hAnsi="Arial" w:cs="Arial"/>
                <w:b/>
                <w:bCs/>
                <w:color w:val="000000"/>
              </w:rPr>
              <w:t>Personification Exit Ticket</w:t>
            </w:r>
            <w:r w:rsidRPr="006208F8">
              <w:rPr>
                <w:rFonts w:ascii="Arial" w:eastAsia="Times New Roman" w:hAnsi="Arial" w:cs="Arial"/>
                <w:color w:val="000000"/>
              </w:rPr>
              <w:t xml:space="preserve"> to complete, see </w:t>
            </w:r>
            <w:r w:rsidRPr="006208F8">
              <w:rPr>
                <w:rFonts w:ascii="Arial" w:eastAsia="Times New Roman" w:hAnsi="Arial" w:cs="Arial"/>
                <w:color w:val="000000"/>
              </w:rPr>
              <w:lastRenderedPageBreak/>
              <w:t>below. (Answers: 1 a, 2 b, 3 a, 4 a, 5 b)</w:t>
            </w:r>
          </w:p>
        </w:tc>
      </w:tr>
      <w:tr w:rsidR="006208F8" w:rsidRPr="006208F8" w:rsidTr="006208F8">
        <w:tc>
          <w:tcPr>
            <w:tcW w:w="0" w:type="auto"/>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208F8" w:rsidRPr="006208F8" w:rsidRDefault="006208F8" w:rsidP="006208F8">
            <w:pPr>
              <w:spacing w:line="240" w:lineRule="auto"/>
              <w:rPr>
                <w:rFonts w:ascii="Times New Roman" w:eastAsia="Times New Roman" w:hAnsi="Times New Roman" w:cs="Times New Roman"/>
                <w:sz w:val="24"/>
                <w:szCs w:val="24"/>
              </w:rPr>
            </w:pPr>
            <w:r w:rsidRPr="006208F8">
              <w:rPr>
                <w:rFonts w:ascii="Arial" w:eastAsia="Times New Roman" w:hAnsi="Arial" w:cs="Arial"/>
                <w:b/>
                <w:bCs/>
                <w:color w:val="000000"/>
              </w:rPr>
              <w:t>Standard(s):</w:t>
            </w:r>
          </w:p>
          <w:p w:rsidR="006208F8" w:rsidRPr="006208F8" w:rsidRDefault="006208F8" w:rsidP="006208F8">
            <w:pPr>
              <w:spacing w:line="240" w:lineRule="auto"/>
              <w:rPr>
                <w:rFonts w:ascii="Times New Roman" w:eastAsia="Times New Roman" w:hAnsi="Times New Roman" w:cs="Times New Roman"/>
                <w:sz w:val="24"/>
                <w:szCs w:val="24"/>
              </w:rPr>
            </w:pPr>
            <w:r w:rsidRPr="006208F8">
              <w:rPr>
                <w:rFonts w:ascii="Arial" w:eastAsia="Times New Roman" w:hAnsi="Arial" w:cs="Arial"/>
                <w:b/>
                <w:bCs/>
                <w:color w:val="000000"/>
              </w:rPr>
              <w:t>CCSS.ELA-LITERACY.L.4.5</w:t>
            </w:r>
            <w:r w:rsidRPr="006208F8">
              <w:rPr>
                <w:rFonts w:ascii="Arial" w:eastAsia="Times New Roman" w:hAnsi="Arial" w:cs="Arial"/>
                <w:color w:val="000000"/>
              </w:rPr>
              <w:t xml:space="preserve"> Demonstrate understanding of figurative language, word relationships, </w:t>
            </w:r>
            <w:r>
              <w:rPr>
                <w:rFonts w:ascii="Arial" w:eastAsia="Times New Roman" w:hAnsi="Arial" w:cs="Arial"/>
                <w:color w:val="000000"/>
              </w:rPr>
              <w:t>and nuances in word meanings.</w:t>
            </w:r>
            <w:r>
              <w:rPr>
                <w:rFonts w:ascii="Arial" w:eastAsia="Times New Roman" w:hAnsi="Arial" w:cs="Arial"/>
                <w:color w:val="000000"/>
              </w:rPr>
              <w:br/>
            </w:r>
            <w:r>
              <w:rPr>
                <w:rFonts w:ascii="Arial" w:eastAsia="Times New Roman" w:hAnsi="Arial" w:cs="Arial"/>
                <w:b/>
                <w:bCs/>
                <w:color w:val="000000"/>
              </w:rPr>
              <w:t xml:space="preserve">- </w:t>
            </w:r>
            <w:r w:rsidRPr="006208F8">
              <w:rPr>
                <w:rFonts w:ascii="Arial" w:eastAsia="Times New Roman" w:hAnsi="Arial" w:cs="Arial"/>
                <w:b/>
                <w:bCs/>
                <w:color w:val="000000"/>
              </w:rPr>
              <w:t>CCSS.ELA-LITERACY.L.4.</w:t>
            </w:r>
            <w:proofErr w:type="gramStart"/>
            <w:r w:rsidRPr="006208F8">
              <w:rPr>
                <w:rFonts w:ascii="Arial" w:eastAsia="Times New Roman" w:hAnsi="Arial" w:cs="Arial"/>
                <w:b/>
                <w:bCs/>
                <w:color w:val="000000"/>
              </w:rPr>
              <w:t>5.A</w:t>
            </w:r>
            <w:proofErr w:type="gramEnd"/>
            <w:r w:rsidRPr="006208F8">
              <w:rPr>
                <w:rFonts w:ascii="Arial" w:eastAsia="Times New Roman" w:hAnsi="Arial" w:cs="Arial"/>
                <w:color w:val="000000"/>
              </w:rPr>
              <w:t xml:space="preserve"> Explain the meaning of simple similes and metaphors (e.g., as pretty as a picture) in context.</w:t>
            </w:r>
          </w:p>
          <w:p w:rsidR="006208F8" w:rsidRPr="006208F8" w:rsidRDefault="006208F8" w:rsidP="006208F8">
            <w:pPr>
              <w:spacing w:line="240" w:lineRule="auto"/>
              <w:rPr>
                <w:rFonts w:ascii="Times New Roman" w:eastAsia="Times New Roman" w:hAnsi="Times New Roman" w:cs="Times New Roman"/>
                <w:sz w:val="24"/>
                <w:szCs w:val="24"/>
              </w:rPr>
            </w:pPr>
            <w:r w:rsidRPr="006208F8">
              <w:rPr>
                <w:rFonts w:ascii="Arial" w:eastAsia="Times New Roman" w:hAnsi="Arial" w:cs="Arial"/>
                <w:b/>
                <w:bCs/>
                <w:color w:val="000000"/>
              </w:rPr>
              <w:t>LAFS.4.RL.1.3</w:t>
            </w:r>
            <w:r w:rsidRPr="006208F8">
              <w:rPr>
                <w:rFonts w:ascii="Arial" w:eastAsia="Times New Roman" w:hAnsi="Arial" w:cs="Arial"/>
                <w:color w:val="000000"/>
              </w:rPr>
              <w:t xml:space="preserve"> Describe in depth a character, setting, or event in a story or drama, drawing on specific details in the text (a character’s thoughts, words, or actions).</w:t>
            </w:r>
            <w:r w:rsidRPr="006208F8">
              <w:rPr>
                <w:rFonts w:ascii="Arial" w:eastAsia="Times New Roman" w:hAnsi="Arial" w:cs="Arial"/>
                <w:color w:val="000000"/>
              </w:rPr>
              <w:br/>
            </w:r>
            <w:r w:rsidRPr="006208F8">
              <w:rPr>
                <w:rFonts w:ascii="Arial" w:eastAsia="Times New Roman" w:hAnsi="Arial" w:cs="Arial"/>
                <w:b/>
                <w:bCs/>
                <w:color w:val="000000"/>
              </w:rPr>
              <w:t xml:space="preserve">LAFS.4.SL.1.1 </w:t>
            </w:r>
            <w:r w:rsidRPr="006208F8">
              <w:rPr>
                <w:rFonts w:ascii="Arial" w:eastAsia="Times New Roman" w:hAnsi="Arial" w:cs="Arial"/>
                <w:color w:val="000000"/>
              </w:rPr>
              <w:t xml:space="preserve">Engage effectively in a range of collaborative discussions (one-on-one, in groups, and teacher-led) with diverse partners on grade 4 topics and texts, building on others’ ideas and expressing their own clearly. </w:t>
            </w:r>
            <w:r w:rsidRPr="006208F8">
              <w:rPr>
                <w:rFonts w:ascii="Arial" w:eastAsia="Times New Roman" w:hAnsi="Arial" w:cs="Arial"/>
                <w:color w:val="000000"/>
              </w:rPr>
              <w:br/>
              <w:t>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208F8" w:rsidRPr="006208F8" w:rsidRDefault="006208F8" w:rsidP="006208F8">
            <w:pPr>
              <w:spacing w:after="0" w:line="240" w:lineRule="auto"/>
              <w:rPr>
                <w:rFonts w:ascii="Times New Roman" w:eastAsia="Times New Roman" w:hAnsi="Times New Roman" w:cs="Times New Roman"/>
                <w:sz w:val="24"/>
                <w:szCs w:val="24"/>
              </w:rPr>
            </w:pPr>
          </w:p>
        </w:tc>
      </w:tr>
      <w:tr w:rsidR="006208F8" w:rsidRPr="006208F8" w:rsidTr="006208F8">
        <w:tc>
          <w:tcPr>
            <w:tcW w:w="0" w:type="auto"/>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208F8" w:rsidRPr="006208F8" w:rsidRDefault="006208F8" w:rsidP="006208F8">
            <w:pPr>
              <w:spacing w:line="240" w:lineRule="auto"/>
              <w:rPr>
                <w:rFonts w:ascii="Times New Roman" w:eastAsia="Times New Roman" w:hAnsi="Times New Roman" w:cs="Times New Roman"/>
                <w:sz w:val="24"/>
                <w:szCs w:val="24"/>
              </w:rPr>
            </w:pPr>
            <w:r w:rsidRPr="006208F8">
              <w:rPr>
                <w:rFonts w:ascii="Arial" w:eastAsia="Times New Roman" w:hAnsi="Arial" w:cs="Arial"/>
                <w:b/>
                <w:bCs/>
                <w:color w:val="000000"/>
              </w:rPr>
              <w:t xml:space="preserve">Essential Question: </w:t>
            </w:r>
            <w:r w:rsidRPr="006208F8">
              <w:rPr>
                <w:rFonts w:ascii="Arial" w:eastAsia="Times New Roman" w:hAnsi="Arial" w:cs="Arial"/>
                <w:color w:val="000000"/>
              </w:rPr>
              <w:t>How does the author’s use of personification affect the story?</w:t>
            </w:r>
          </w:p>
          <w:p w:rsidR="006208F8" w:rsidRPr="006208F8" w:rsidRDefault="006208F8" w:rsidP="006208F8">
            <w:pPr>
              <w:spacing w:line="240" w:lineRule="auto"/>
              <w:rPr>
                <w:rFonts w:ascii="Times New Roman" w:eastAsia="Times New Roman" w:hAnsi="Times New Roman" w:cs="Times New Roman"/>
                <w:sz w:val="24"/>
                <w:szCs w:val="24"/>
              </w:rPr>
            </w:pPr>
            <w:r w:rsidRPr="006208F8">
              <w:rPr>
                <w:rFonts w:ascii="Arial" w:eastAsia="Times New Roman" w:hAnsi="Arial" w:cs="Arial"/>
                <w:color w:val="000000"/>
              </w:rPr>
              <w:t>How are Charlotte and James alike and different?</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208F8" w:rsidRPr="006208F8" w:rsidRDefault="006208F8" w:rsidP="006208F8">
            <w:pPr>
              <w:spacing w:after="0" w:line="240" w:lineRule="auto"/>
              <w:rPr>
                <w:rFonts w:ascii="Times New Roman" w:eastAsia="Times New Roman" w:hAnsi="Times New Roman" w:cs="Times New Roman"/>
                <w:sz w:val="24"/>
                <w:szCs w:val="24"/>
              </w:rPr>
            </w:pPr>
          </w:p>
        </w:tc>
      </w:tr>
      <w:tr w:rsidR="006208F8" w:rsidRPr="006208F8" w:rsidTr="006208F8">
        <w:tc>
          <w:tcPr>
            <w:tcW w:w="0" w:type="auto"/>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208F8" w:rsidRPr="006208F8" w:rsidRDefault="006208F8" w:rsidP="006208F8">
            <w:pPr>
              <w:spacing w:line="240" w:lineRule="auto"/>
              <w:rPr>
                <w:rFonts w:ascii="Times New Roman" w:eastAsia="Times New Roman" w:hAnsi="Times New Roman" w:cs="Times New Roman"/>
                <w:sz w:val="24"/>
                <w:szCs w:val="24"/>
              </w:rPr>
            </w:pPr>
            <w:r w:rsidRPr="006208F8">
              <w:rPr>
                <w:rFonts w:ascii="Arial" w:eastAsia="Times New Roman" w:hAnsi="Arial" w:cs="Arial"/>
                <w:b/>
                <w:bCs/>
                <w:color w:val="000000"/>
              </w:rPr>
              <w:t xml:space="preserve">Objective: </w:t>
            </w:r>
            <w:r w:rsidRPr="006208F8">
              <w:rPr>
                <w:rFonts w:ascii="Arial" w:eastAsia="Times New Roman" w:hAnsi="Arial" w:cs="Arial"/>
                <w:color w:val="000000"/>
              </w:rPr>
              <w:t xml:space="preserve">Students will be able to recognize and create personification, as well as identify its impact on the story. </w:t>
            </w:r>
          </w:p>
          <w:p w:rsidR="006208F8" w:rsidRPr="006208F8" w:rsidRDefault="006208F8" w:rsidP="006208F8">
            <w:pPr>
              <w:spacing w:line="240" w:lineRule="auto"/>
              <w:rPr>
                <w:rFonts w:ascii="Times New Roman" w:eastAsia="Times New Roman" w:hAnsi="Times New Roman" w:cs="Times New Roman"/>
                <w:sz w:val="24"/>
                <w:szCs w:val="24"/>
              </w:rPr>
            </w:pPr>
            <w:r w:rsidRPr="006208F8">
              <w:rPr>
                <w:rFonts w:ascii="Arial" w:eastAsia="Times New Roman" w:hAnsi="Arial" w:cs="Arial"/>
                <w:color w:val="000000"/>
              </w:rPr>
              <w:t>Students will be able to compare and contrast characters.</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208F8" w:rsidRPr="006208F8" w:rsidRDefault="006208F8" w:rsidP="006208F8">
            <w:pPr>
              <w:spacing w:after="0" w:line="240" w:lineRule="auto"/>
              <w:rPr>
                <w:rFonts w:ascii="Times New Roman" w:eastAsia="Times New Roman" w:hAnsi="Times New Roman" w:cs="Times New Roman"/>
                <w:sz w:val="24"/>
                <w:szCs w:val="24"/>
              </w:rPr>
            </w:pPr>
          </w:p>
        </w:tc>
      </w:tr>
      <w:tr w:rsidR="006208F8" w:rsidRPr="006208F8" w:rsidTr="006208F8">
        <w:tc>
          <w:tcPr>
            <w:tcW w:w="0" w:type="auto"/>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208F8" w:rsidRPr="006208F8" w:rsidRDefault="006208F8" w:rsidP="006208F8">
            <w:pPr>
              <w:spacing w:line="240" w:lineRule="auto"/>
              <w:rPr>
                <w:rFonts w:ascii="Times New Roman" w:eastAsia="Times New Roman" w:hAnsi="Times New Roman" w:cs="Times New Roman"/>
                <w:sz w:val="24"/>
                <w:szCs w:val="24"/>
              </w:rPr>
            </w:pPr>
            <w:r w:rsidRPr="006208F8">
              <w:rPr>
                <w:rFonts w:ascii="Arial" w:eastAsia="Times New Roman" w:hAnsi="Arial" w:cs="Arial"/>
                <w:b/>
                <w:bCs/>
                <w:color w:val="000000"/>
              </w:rPr>
              <w:t>Vocabulary:  </w:t>
            </w:r>
            <w:r w:rsidRPr="006208F8">
              <w:rPr>
                <w:rFonts w:ascii="Arial" w:eastAsia="Times New Roman" w:hAnsi="Arial" w:cs="Arial"/>
                <w:color w:val="000000"/>
              </w:rPr>
              <w:t xml:space="preserve">escorted, swelled, relied, reputation, worthy, churning, situation, deserve, defended, satisfied. Personification, metaphor, simile.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208F8" w:rsidRPr="006208F8" w:rsidRDefault="006208F8" w:rsidP="006208F8">
            <w:pPr>
              <w:spacing w:after="0" w:line="240" w:lineRule="auto"/>
              <w:rPr>
                <w:rFonts w:ascii="Times New Roman" w:eastAsia="Times New Roman" w:hAnsi="Times New Roman" w:cs="Times New Roman"/>
                <w:sz w:val="24"/>
                <w:szCs w:val="24"/>
              </w:rPr>
            </w:pPr>
          </w:p>
        </w:tc>
      </w:tr>
      <w:tr w:rsidR="006208F8" w:rsidRPr="006208F8" w:rsidTr="006208F8">
        <w:tc>
          <w:tcPr>
            <w:tcW w:w="0" w:type="auto"/>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208F8" w:rsidRPr="006208F8" w:rsidRDefault="006208F8" w:rsidP="006208F8">
            <w:pPr>
              <w:spacing w:line="240" w:lineRule="auto"/>
              <w:rPr>
                <w:rFonts w:ascii="Times New Roman" w:eastAsia="Times New Roman" w:hAnsi="Times New Roman" w:cs="Times New Roman"/>
                <w:sz w:val="24"/>
                <w:szCs w:val="24"/>
              </w:rPr>
            </w:pPr>
            <w:r w:rsidRPr="006208F8">
              <w:rPr>
                <w:rFonts w:ascii="Arial" w:eastAsia="Times New Roman" w:hAnsi="Arial" w:cs="Arial"/>
                <w:b/>
                <w:bCs/>
                <w:color w:val="000000"/>
              </w:rPr>
              <w:t xml:space="preserve">Materials: </w:t>
            </w:r>
            <w:r w:rsidRPr="006208F8">
              <w:rPr>
                <w:rFonts w:ascii="Arial" w:eastAsia="Times New Roman" w:hAnsi="Arial" w:cs="Arial"/>
                <w:color w:val="000000"/>
              </w:rPr>
              <w:t xml:space="preserve">anchor chart paper, markers, slips for each student with personification, metaphor or simile examples, student figurative language reference slip, reading notebooks, </w:t>
            </w:r>
            <w:r w:rsidRPr="006208F8">
              <w:rPr>
                <w:rFonts w:ascii="Arial" w:eastAsia="Times New Roman" w:hAnsi="Arial" w:cs="Arial"/>
                <w:i/>
                <w:iCs/>
                <w:color w:val="000000"/>
              </w:rPr>
              <w:t xml:space="preserve">Journeys </w:t>
            </w:r>
            <w:r w:rsidRPr="006208F8">
              <w:rPr>
                <w:rFonts w:ascii="Arial" w:eastAsia="Times New Roman" w:hAnsi="Arial" w:cs="Arial"/>
                <w:color w:val="000000"/>
              </w:rPr>
              <w:t>textbooks, Personification exit tickets, access to the internet, video/sound system images of Charlotte Parkhurst.</w:t>
            </w:r>
          </w:p>
          <w:p w:rsidR="006208F8" w:rsidRPr="006208F8" w:rsidRDefault="006208F8" w:rsidP="006208F8">
            <w:pPr>
              <w:spacing w:line="240" w:lineRule="auto"/>
              <w:rPr>
                <w:rFonts w:ascii="Times New Roman" w:eastAsia="Times New Roman" w:hAnsi="Times New Roman" w:cs="Times New Roman"/>
                <w:sz w:val="24"/>
                <w:szCs w:val="24"/>
              </w:rPr>
            </w:pPr>
            <w:r w:rsidRPr="006208F8">
              <w:rPr>
                <w:rFonts w:ascii="Arial" w:eastAsia="Times New Roman" w:hAnsi="Arial" w:cs="Arial"/>
                <w:color w:val="000000"/>
              </w:rPr>
              <w:t xml:space="preserve">Optional: a guest presenter, who is dressed like Charlotte Parkhurst.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208F8" w:rsidRPr="006208F8" w:rsidRDefault="006208F8" w:rsidP="006208F8">
            <w:pPr>
              <w:spacing w:after="0" w:line="240" w:lineRule="auto"/>
              <w:rPr>
                <w:rFonts w:ascii="Times New Roman" w:eastAsia="Times New Roman" w:hAnsi="Times New Roman" w:cs="Times New Roman"/>
                <w:sz w:val="24"/>
                <w:szCs w:val="24"/>
              </w:rPr>
            </w:pPr>
          </w:p>
        </w:tc>
      </w:tr>
      <w:tr w:rsidR="006208F8" w:rsidRPr="006208F8" w:rsidTr="006208F8">
        <w:tc>
          <w:tcPr>
            <w:tcW w:w="0" w:type="auto"/>
            <w:gridSpan w:val="2"/>
            <w:tcBorders>
              <w:top w:val="single" w:sz="6" w:space="0" w:color="000000"/>
              <w:left w:val="single" w:sz="6" w:space="0" w:color="000000"/>
              <w:bottom w:val="single" w:sz="2" w:space="0" w:color="000000"/>
              <w:right w:val="single" w:sz="6" w:space="0" w:color="000000"/>
            </w:tcBorders>
            <w:tcMar>
              <w:top w:w="105" w:type="dxa"/>
              <w:left w:w="105" w:type="dxa"/>
              <w:bottom w:w="105" w:type="dxa"/>
              <w:right w:w="105" w:type="dxa"/>
            </w:tcMar>
            <w:hideMark/>
          </w:tcPr>
          <w:p w:rsidR="006208F8" w:rsidRPr="006208F8" w:rsidRDefault="006208F8" w:rsidP="006208F8">
            <w:pPr>
              <w:spacing w:line="240" w:lineRule="auto"/>
              <w:rPr>
                <w:rFonts w:ascii="Times New Roman" w:eastAsia="Times New Roman" w:hAnsi="Times New Roman" w:cs="Times New Roman"/>
                <w:sz w:val="24"/>
                <w:szCs w:val="24"/>
              </w:rPr>
            </w:pPr>
            <w:r w:rsidRPr="006208F8">
              <w:rPr>
                <w:rFonts w:ascii="Arial" w:eastAsia="Times New Roman" w:hAnsi="Arial" w:cs="Arial"/>
                <w:b/>
                <w:bCs/>
                <w:color w:val="000000"/>
                <w:u w:val="single"/>
              </w:rPr>
              <w:t>Opening (Engage)</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208F8" w:rsidRPr="006208F8" w:rsidRDefault="006208F8" w:rsidP="006208F8">
            <w:pPr>
              <w:spacing w:after="0" w:line="240" w:lineRule="auto"/>
              <w:rPr>
                <w:rFonts w:ascii="Times New Roman" w:eastAsia="Times New Roman" w:hAnsi="Times New Roman" w:cs="Times New Roman"/>
                <w:sz w:val="24"/>
                <w:szCs w:val="24"/>
              </w:rPr>
            </w:pPr>
          </w:p>
        </w:tc>
      </w:tr>
      <w:tr w:rsidR="006208F8" w:rsidRPr="006208F8" w:rsidTr="006208F8">
        <w:tc>
          <w:tcPr>
            <w:tcW w:w="0" w:type="auto"/>
            <w:tcBorders>
              <w:top w:val="single" w:sz="2"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208F8" w:rsidRPr="006208F8" w:rsidRDefault="006208F8" w:rsidP="006208F8">
            <w:pPr>
              <w:spacing w:line="240" w:lineRule="auto"/>
              <w:rPr>
                <w:rFonts w:ascii="Times New Roman" w:eastAsia="Times New Roman" w:hAnsi="Times New Roman" w:cs="Times New Roman"/>
                <w:sz w:val="24"/>
                <w:szCs w:val="24"/>
              </w:rPr>
            </w:pPr>
            <w:r w:rsidRPr="006208F8">
              <w:rPr>
                <w:rFonts w:ascii="Arial" w:eastAsia="Times New Roman" w:hAnsi="Arial" w:cs="Arial"/>
                <w:b/>
                <w:bCs/>
                <w:color w:val="000000"/>
                <w:u w:val="single"/>
              </w:rPr>
              <w:t>Time</w:t>
            </w:r>
          </w:p>
          <w:p w:rsidR="006208F8" w:rsidRPr="006208F8" w:rsidRDefault="006208F8" w:rsidP="006208F8">
            <w:pPr>
              <w:spacing w:after="0" w:line="240" w:lineRule="auto"/>
              <w:rPr>
                <w:rFonts w:ascii="Times New Roman" w:eastAsia="Times New Roman" w:hAnsi="Times New Roman" w:cs="Times New Roman"/>
                <w:sz w:val="24"/>
                <w:szCs w:val="24"/>
              </w:rPr>
            </w:pPr>
          </w:p>
          <w:p w:rsidR="006208F8" w:rsidRPr="006208F8" w:rsidRDefault="006208F8" w:rsidP="006208F8">
            <w:pPr>
              <w:spacing w:line="240" w:lineRule="auto"/>
              <w:rPr>
                <w:rFonts w:ascii="Times New Roman" w:eastAsia="Times New Roman" w:hAnsi="Times New Roman" w:cs="Times New Roman"/>
                <w:sz w:val="24"/>
                <w:szCs w:val="24"/>
              </w:rPr>
            </w:pPr>
            <w:r w:rsidRPr="006208F8">
              <w:rPr>
                <w:rFonts w:ascii="Arial" w:eastAsia="Times New Roman" w:hAnsi="Arial" w:cs="Arial"/>
                <w:color w:val="000000"/>
              </w:rPr>
              <w:t xml:space="preserve">12 </w:t>
            </w:r>
            <w:proofErr w:type="spellStart"/>
            <w:proofErr w:type="gramStart"/>
            <w:r w:rsidRPr="006208F8">
              <w:rPr>
                <w:rFonts w:ascii="Arial" w:eastAsia="Times New Roman" w:hAnsi="Arial" w:cs="Arial"/>
                <w:color w:val="000000"/>
              </w:rPr>
              <w:t>min.s</w:t>
            </w:r>
            <w:proofErr w:type="spellEnd"/>
            <w:proofErr w:type="gramEnd"/>
          </w:p>
          <w:p w:rsidR="006208F8" w:rsidRPr="006208F8" w:rsidRDefault="006208F8" w:rsidP="006208F8">
            <w:pPr>
              <w:spacing w:line="240" w:lineRule="auto"/>
              <w:rPr>
                <w:rFonts w:ascii="Times New Roman" w:eastAsia="Times New Roman" w:hAnsi="Times New Roman" w:cs="Times New Roman"/>
                <w:sz w:val="24"/>
                <w:szCs w:val="24"/>
              </w:rPr>
            </w:pPr>
            <w:r w:rsidRPr="006208F8">
              <w:rPr>
                <w:rFonts w:ascii="Arial" w:eastAsia="Times New Roman" w:hAnsi="Arial" w:cs="Arial"/>
                <w:color w:val="000000"/>
              </w:rPr>
              <w:t>T/S</w:t>
            </w:r>
          </w:p>
        </w:tc>
        <w:tc>
          <w:tcPr>
            <w:tcW w:w="0" w:type="auto"/>
            <w:tcBorders>
              <w:top w:val="single" w:sz="2"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208F8" w:rsidRPr="00E85641" w:rsidRDefault="006208F8" w:rsidP="006208F8">
            <w:pPr>
              <w:spacing w:line="240" w:lineRule="auto"/>
              <w:rPr>
                <w:rFonts w:ascii="Times New Roman" w:eastAsia="Times New Roman" w:hAnsi="Times New Roman" w:cs="Times New Roman"/>
                <w:sz w:val="24"/>
                <w:szCs w:val="24"/>
                <w:highlight w:val="yellow"/>
              </w:rPr>
            </w:pPr>
            <w:r w:rsidRPr="00E85641">
              <w:rPr>
                <w:rFonts w:ascii="Arial" w:eastAsia="Times New Roman" w:hAnsi="Arial" w:cs="Arial"/>
                <w:b/>
                <w:bCs/>
                <w:color w:val="000000"/>
                <w:highlight w:val="yellow"/>
                <w:u w:val="single"/>
              </w:rPr>
              <w:lastRenderedPageBreak/>
              <w:t>Task</w:t>
            </w:r>
          </w:p>
          <w:p w:rsidR="006208F8" w:rsidRPr="00E85641" w:rsidRDefault="006208F8" w:rsidP="006208F8">
            <w:pPr>
              <w:spacing w:line="240" w:lineRule="auto"/>
              <w:rPr>
                <w:rFonts w:ascii="Times New Roman" w:eastAsia="Times New Roman" w:hAnsi="Times New Roman" w:cs="Times New Roman"/>
                <w:sz w:val="24"/>
                <w:szCs w:val="24"/>
                <w:highlight w:val="yellow"/>
              </w:rPr>
            </w:pPr>
            <w:r w:rsidRPr="00E85641">
              <w:rPr>
                <w:rFonts w:ascii="Arial" w:eastAsia="Times New Roman" w:hAnsi="Arial" w:cs="Arial"/>
                <w:color w:val="000000"/>
                <w:highlight w:val="yellow"/>
              </w:rPr>
              <w:lastRenderedPageBreak/>
              <w:t>The teacher and students will collaborate to create an anchor chart for figurative language, including:</w:t>
            </w:r>
          </w:p>
          <w:p w:rsidR="006208F8" w:rsidRPr="00E85641" w:rsidRDefault="006208F8" w:rsidP="006208F8">
            <w:pPr>
              <w:spacing w:line="240" w:lineRule="auto"/>
              <w:jc w:val="center"/>
              <w:rPr>
                <w:rFonts w:ascii="Times New Roman" w:eastAsia="Times New Roman" w:hAnsi="Times New Roman" w:cs="Times New Roman"/>
                <w:sz w:val="24"/>
                <w:szCs w:val="24"/>
                <w:highlight w:val="yellow"/>
              </w:rPr>
            </w:pPr>
            <w:r w:rsidRPr="00E85641">
              <w:rPr>
                <w:rFonts w:ascii="Arial" w:eastAsia="Times New Roman" w:hAnsi="Arial" w:cs="Arial"/>
                <w:color w:val="000000"/>
                <w:highlight w:val="yellow"/>
              </w:rPr>
              <w:t>Figurative language helps readers visualize what is happening in a story.</w:t>
            </w:r>
          </w:p>
          <w:p w:rsidR="006208F8" w:rsidRPr="00E85641" w:rsidRDefault="006208F8" w:rsidP="006208F8">
            <w:pPr>
              <w:numPr>
                <w:ilvl w:val="0"/>
                <w:numId w:val="1"/>
              </w:numPr>
              <w:spacing w:after="0" w:line="240" w:lineRule="auto"/>
              <w:jc w:val="center"/>
              <w:textAlignment w:val="baseline"/>
              <w:rPr>
                <w:rFonts w:ascii="Arial" w:eastAsia="Times New Roman" w:hAnsi="Arial" w:cs="Arial"/>
                <w:color w:val="000000"/>
                <w:highlight w:val="yellow"/>
              </w:rPr>
            </w:pPr>
            <w:r w:rsidRPr="00E85641">
              <w:rPr>
                <w:rFonts w:ascii="Arial" w:eastAsia="Times New Roman" w:hAnsi="Arial" w:cs="Arial"/>
                <w:color w:val="000000"/>
                <w:highlight w:val="yellow"/>
              </w:rPr>
              <w:t xml:space="preserve">Simile: compares 2 unlike things using </w:t>
            </w:r>
            <w:r w:rsidRPr="00E85641">
              <w:rPr>
                <w:rFonts w:ascii="Arial" w:eastAsia="Times New Roman" w:hAnsi="Arial" w:cs="Arial"/>
                <w:i/>
                <w:iCs/>
                <w:color w:val="000000"/>
                <w:highlight w:val="yellow"/>
              </w:rPr>
              <w:t xml:space="preserve">like </w:t>
            </w:r>
            <w:r w:rsidRPr="00E85641">
              <w:rPr>
                <w:rFonts w:ascii="Arial" w:eastAsia="Times New Roman" w:hAnsi="Arial" w:cs="Arial"/>
                <w:color w:val="000000"/>
                <w:highlight w:val="yellow"/>
              </w:rPr>
              <w:t>or</w:t>
            </w:r>
            <w:r w:rsidRPr="00E85641">
              <w:rPr>
                <w:rFonts w:ascii="Arial" w:eastAsia="Times New Roman" w:hAnsi="Arial" w:cs="Arial"/>
                <w:i/>
                <w:iCs/>
                <w:color w:val="000000"/>
                <w:highlight w:val="yellow"/>
              </w:rPr>
              <w:t xml:space="preserve"> as</w:t>
            </w:r>
          </w:p>
          <w:p w:rsidR="006208F8" w:rsidRPr="00E85641" w:rsidRDefault="006208F8" w:rsidP="006208F8">
            <w:pPr>
              <w:numPr>
                <w:ilvl w:val="0"/>
                <w:numId w:val="1"/>
              </w:numPr>
              <w:spacing w:after="0" w:line="240" w:lineRule="auto"/>
              <w:jc w:val="center"/>
              <w:textAlignment w:val="baseline"/>
              <w:rPr>
                <w:rFonts w:ascii="Arial" w:eastAsia="Times New Roman" w:hAnsi="Arial" w:cs="Arial"/>
                <w:color w:val="000000"/>
                <w:highlight w:val="yellow"/>
              </w:rPr>
            </w:pPr>
            <w:r w:rsidRPr="00E85641">
              <w:rPr>
                <w:rFonts w:ascii="Arial" w:eastAsia="Times New Roman" w:hAnsi="Arial" w:cs="Arial"/>
                <w:color w:val="000000"/>
                <w:highlight w:val="yellow"/>
              </w:rPr>
              <w:t>Metaphor: compares 2 things by saying one thing is another</w:t>
            </w:r>
          </w:p>
          <w:p w:rsidR="006208F8" w:rsidRPr="00E85641" w:rsidRDefault="006208F8" w:rsidP="006208F8">
            <w:pPr>
              <w:numPr>
                <w:ilvl w:val="0"/>
                <w:numId w:val="1"/>
              </w:numPr>
              <w:spacing w:line="240" w:lineRule="auto"/>
              <w:jc w:val="center"/>
              <w:textAlignment w:val="baseline"/>
              <w:rPr>
                <w:rFonts w:ascii="Arial" w:eastAsia="Times New Roman" w:hAnsi="Arial" w:cs="Arial"/>
                <w:color w:val="000000"/>
                <w:highlight w:val="yellow"/>
              </w:rPr>
            </w:pPr>
            <w:r w:rsidRPr="00E85641">
              <w:rPr>
                <w:rFonts w:ascii="Arial" w:eastAsia="Times New Roman" w:hAnsi="Arial" w:cs="Arial"/>
                <w:color w:val="000000"/>
                <w:highlight w:val="yellow"/>
              </w:rPr>
              <w:t>Personification: gives human characteristics to non-living things</w:t>
            </w:r>
          </w:p>
          <w:p w:rsidR="006208F8" w:rsidRPr="00E85641" w:rsidRDefault="006208F8" w:rsidP="006208F8">
            <w:pPr>
              <w:spacing w:line="240" w:lineRule="auto"/>
              <w:rPr>
                <w:rFonts w:ascii="Times New Roman" w:eastAsia="Times New Roman" w:hAnsi="Times New Roman" w:cs="Times New Roman"/>
                <w:sz w:val="24"/>
                <w:szCs w:val="24"/>
                <w:highlight w:val="yellow"/>
              </w:rPr>
            </w:pPr>
            <w:r w:rsidRPr="00E85641">
              <w:rPr>
                <w:rFonts w:ascii="Arial" w:eastAsia="Times New Roman" w:hAnsi="Arial" w:cs="Arial"/>
                <w:color w:val="000000"/>
                <w:highlight w:val="yellow"/>
              </w:rPr>
              <w:t>Each student will be given a slip of paper with figurative language (a simile, metaphor or personification example) on it. In their table groups, students will determine what kind of figurative language they have. Students will put their figurative language examples on the anchor chart.</w:t>
            </w:r>
          </w:p>
          <w:p w:rsidR="006208F8" w:rsidRPr="00E85641" w:rsidRDefault="006208F8" w:rsidP="006208F8">
            <w:pPr>
              <w:spacing w:line="240" w:lineRule="auto"/>
              <w:rPr>
                <w:rFonts w:ascii="Times New Roman" w:eastAsia="Times New Roman" w:hAnsi="Times New Roman" w:cs="Times New Roman"/>
                <w:sz w:val="24"/>
                <w:szCs w:val="24"/>
                <w:highlight w:val="yellow"/>
              </w:rPr>
            </w:pPr>
            <w:r w:rsidRPr="00E85641">
              <w:rPr>
                <w:rFonts w:ascii="Arial" w:eastAsia="Times New Roman" w:hAnsi="Arial" w:cs="Arial"/>
                <w:color w:val="000000"/>
                <w:highlight w:val="yellow"/>
              </w:rPr>
              <w:t xml:space="preserve">Students will be asked if “The neighbor’s loud music was a blaring fire alarm,” is a metaphor (quiz question). Students will answer with their thumbs up or down. Students will be asked if “Bright flowers danced joyfully in the wind,” is an example of personification (quiz question). Students will answer with their thumbs up or down. </w:t>
            </w:r>
          </w:p>
          <w:p w:rsidR="006208F8" w:rsidRPr="00E85641" w:rsidRDefault="006208F8" w:rsidP="006208F8">
            <w:pPr>
              <w:spacing w:line="240" w:lineRule="auto"/>
              <w:rPr>
                <w:rFonts w:ascii="Times New Roman" w:eastAsia="Times New Roman" w:hAnsi="Times New Roman" w:cs="Times New Roman"/>
                <w:sz w:val="24"/>
                <w:szCs w:val="24"/>
                <w:highlight w:val="yellow"/>
              </w:rPr>
            </w:pPr>
            <w:r w:rsidRPr="00E85641">
              <w:rPr>
                <w:rFonts w:ascii="Arial" w:eastAsia="Times New Roman" w:hAnsi="Arial" w:cs="Arial"/>
                <w:color w:val="000000"/>
                <w:highlight w:val="yellow"/>
              </w:rPr>
              <w:t xml:space="preserve">Students will be told to choose the word that makes the sentence personification: “The wind ____ as I fell asleep.” Students will stand for “blew” or “whispered.”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208F8" w:rsidRPr="006208F8" w:rsidRDefault="006208F8" w:rsidP="006208F8">
            <w:pPr>
              <w:spacing w:after="0" w:line="240" w:lineRule="auto"/>
              <w:rPr>
                <w:rFonts w:ascii="Times New Roman" w:eastAsia="Times New Roman" w:hAnsi="Times New Roman" w:cs="Times New Roman"/>
                <w:sz w:val="24"/>
                <w:szCs w:val="24"/>
              </w:rPr>
            </w:pPr>
          </w:p>
        </w:tc>
      </w:tr>
      <w:tr w:rsidR="006208F8" w:rsidRPr="006208F8" w:rsidTr="006208F8">
        <w:tc>
          <w:tcPr>
            <w:tcW w:w="0" w:type="auto"/>
            <w:gridSpan w:val="2"/>
            <w:tcBorders>
              <w:top w:val="single" w:sz="6" w:space="0" w:color="000000"/>
              <w:left w:val="single" w:sz="6" w:space="0" w:color="000000"/>
              <w:bottom w:val="single" w:sz="2" w:space="0" w:color="000000"/>
              <w:right w:val="single" w:sz="6" w:space="0" w:color="000000"/>
            </w:tcBorders>
            <w:tcMar>
              <w:top w:w="105" w:type="dxa"/>
              <w:left w:w="105" w:type="dxa"/>
              <w:bottom w:w="105" w:type="dxa"/>
              <w:right w:w="105" w:type="dxa"/>
            </w:tcMar>
            <w:hideMark/>
          </w:tcPr>
          <w:p w:rsidR="006208F8" w:rsidRPr="006208F8" w:rsidRDefault="006208F8" w:rsidP="006208F8">
            <w:pPr>
              <w:spacing w:line="240" w:lineRule="auto"/>
              <w:rPr>
                <w:rFonts w:ascii="Times New Roman" w:eastAsia="Times New Roman" w:hAnsi="Times New Roman" w:cs="Times New Roman"/>
                <w:sz w:val="24"/>
                <w:szCs w:val="24"/>
              </w:rPr>
            </w:pPr>
            <w:r w:rsidRPr="006208F8">
              <w:rPr>
                <w:rFonts w:ascii="Arial" w:eastAsia="Times New Roman" w:hAnsi="Arial" w:cs="Arial"/>
                <w:b/>
                <w:bCs/>
                <w:color w:val="000000"/>
                <w:u w:val="single"/>
              </w:rPr>
              <w:t>Building Understanding (Whole Group Exploration / Core):</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208F8" w:rsidRPr="006208F8" w:rsidRDefault="006208F8" w:rsidP="006208F8">
            <w:pPr>
              <w:spacing w:after="0" w:line="240" w:lineRule="auto"/>
              <w:rPr>
                <w:rFonts w:ascii="Times New Roman" w:eastAsia="Times New Roman" w:hAnsi="Times New Roman" w:cs="Times New Roman"/>
                <w:sz w:val="24"/>
                <w:szCs w:val="24"/>
              </w:rPr>
            </w:pPr>
          </w:p>
        </w:tc>
      </w:tr>
      <w:tr w:rsidR="006208F8" w:rsidRPr="006208F8" w:rsidTr="006208F8">
        <w:tc>
          <w:tcPr>
            <w:tcW w:w="0" w:type="auto"/>
            <w:tcBorders>
              <w:top w:val="single" w:sz="2"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208F8" w:rsidRPr="006208F8" w:rsidRDefault="006208F8" w:rsidP="006208F8">
            <w:pPr>
              <w:spacing w:line="240" w:lineRule="auto"/>
              <w:rPr>
                <w:rFonts w:ascii="Times New Roman" w:eastAsia="Times New Roman" w:hAnsi="Times New Roman" w:cs="Times New Roman"/>
                <w:sz w:val="24"/>
                <w:szCs w:val="24"/>
              </w:rPr>
            </w:pPr>
            <w:r w:rsidRPr="006208F8">
              <w:rPr>
                <w:rFonts w:ascii="Arial" w:eastAsia="Times New Roman" w:hAnsi="Arial" w:cs="Arial"/>
                <w:b/>
                <w:bCs/>
                <w:color w:val="000000"/>
                <w:u w:val="single"/>
              </w:rPr>
              <w:t>Time</w:t>
            </w:r>
          </w:p>
          <w:p w:rsidR="006208F8" w:rsidRPr="006208F8" w:rsidRDefault="006208F8" w:rsidP="006208F8">
            <w:pPr>
              <w:spacing w:after="0" w:line="240" w:lineRule="auto"/>
              <w:rPr>
                <w:rFonts w:ascii="Times New Roman" w:eastAsia="Times New Roman" w:hAnsi="Times New Roman" w:cs="Times New Roman"/>
                <w:sz w:val="24"/>
                <w:szCs w:val="24"/>
              </w:rPr>
            </w:pPr>
          </w:p>
          <w:p w:rsidR="006208F8" w:rsidRPr="006208F8" w:rsidRDefault="006208F8" w:rsidP="006208F8">
            <w:pPr>
              <w:spacing w:line="240" w:lineRule="auto"/>
              <w:rPr>
                <w:rFonts w:ascii="Times New Roman" w:eastAsia="Times New Roman" w:hAnsi="Times New Roman" w:cs="Times New Roman"/>
                <w:sz w:val="24"/>
                <w:szCs w:val="24"/>
              </w:rPr>
            </w:pPr>
            <w:r w:rsidRPr="006208F8">
              <w:rPr>
                <w:rFonts w:ascii="Arial" w:eastAsia="Times New Roman" w:hAnsi="Arial" w:cs="Arial"/>
                <w:color w:val="000000"/>
              </w:rPr>
              <w:t xml:space="preserve">15 </w:t>
            </w:r>
            <w:proofErr w:type="spellStart"/>
            <w:proofErr w:type="gramStart"/>
            <w:r w:rsidRPr="006208F8">
              <w:rPr>
                <w:rFonts w:ascii="Arial" w:eastAsia="Times New Roman" w:hAnsi="Arial" w:cs="Arial"/>
                <w:color w:val="000000"/>
              </w:rPr>
              <w:t>min.s</w:t>
            </w:r>
            <w:proofErr w:type="spellEnd"/>
            <w:proofErr w:type="gramEnd"/>
          </w:p>
          <w:p w:rsidR="006208F8" w:rsidRPr="006208F8" w:rsidRDefault="006208F8" w:rsidP="006208F8">
            <w:pPr>
              <w:spacing w:line="240" w:lineRule="auto"/>
              <w:rPr>
                <w:rFonts w:ascii="Times New Roman" w:eastAsia="Times New Roman" w:hAnsi="Times New Roman" w:cs="Times New Roman"/>
                <w:sz w:val="24"/>
                <w:szCs w:val="24"/>
              </w:rPr>
            </w:pPr>
            <w:r w:rsidRPr="006208F8">
              <w:rPr>
                <w:rFonts w:ascii="Arial" w:eastAsia="Times New Roman" w:hAnsi="Arial" w:cs="Arial"/>
                <w:color w:val="000000"/>
              </w:rPr>
              <w:t>T/S</w:t>
            </w:r>
          </w:p>
          <w:p w:rsidR="006208F8" w:rsidRPr="006208F8" w:rsidRDefault="006208F8" w:rsidP="006208F8">
            <w:pPr>
              <w:spacing w:after="240" w:line="240" w:lineRule="auto"/>
              <w:rPr>
                <w:rFonts w:ascii="Times New Roman" w:eastAsia="Times New Roman" w:hAnsi="Times New Roman" w:cs="Times New Roman"/>
                <w:sz w:val="24"/>
                <w:szCs w:val="24"/>
              </w:rPr>
            </w:pPr>
            <w:r w:rsidRPr="006208F8">
              <w:rPr>
                <w:rFonts w:ascii="Times New Roman" w:eastAsia="Times New Roman" w:hAnsi="Times New Roman" w:cs="Times New Roman"/>
                <w:sz w:val="24"/>
                <w:szCs w:val="24"/>
              </w:rPr>
              <w:br/>
            </w:r>
            <w:r w:rsidRPr="006208F8">
              <w:rPr>
                <w:rFonts w:ascii="Times New Roman" w:eastAsia="Times New Roman" w:hAnsi="Times New Roman" w:cs="Times New Roman"/>
                <w:sz w:val="24"/>
                <w:szCs w:val="24"/>
              </w:rPr>
              <w:br/>
            </w:r>
            <w:r w:rsidRPr="006208F8">
              <w:rPr>
                <w:rFonts w:ascii="Times New Roman" w:eastAsia="Times New Roman" w:hAnsi="Times New Roman" w:cs="Times New Roman"/>
                <w:sz w:val="24"/>
                <w:szCs w:val="24"/>
              </w:rPr>
              <w:br/>
            </w:r>
            <w:r w:rsidRPr="006208F8">
              <w:rPr>
                <w:rFonts w:ascii="Times New Roman" w:eastAsia="Times New Roman" w:hAnsi="Times New Roman" w:cs="Times New Roman"/>
                <w:sz w:val="24"/>
                <w:szCs w:val="24"/>
              </w:rPr>
              <w:br/>
            </w:r>
            <w:r w:rsidRPr="006208F8">
              <w:rPr>
                <w:rFonts w:ascii="Times New Roman" w:eastAsia="Times New Roman" w:hAnsi="Times New Roman" w:cs="Times New Roman"/>
                <w:sz w:val="24"/>
                <w:szCs w:val="24"/>
              </w:rPr>
              <w:br/>
            </w:r>
            <w:r w:rsidRPr="006208F8">
              <w:rPr>
                <w:rFonts w:ascii="Times New Roman" w:eastAsia="Times New Roman" w:hAnsi="Times New Roman" w:cs="Times New Roman"/>
                <w:sz w:val="24"/>
                <w:szCs w:val="24"/>
              </w:rPr>
              <w:br/>
            </w:r>
            <w:r w:rsidRPr="006208F8">
              <w:rPr>
                <w:rFonts w:ascii="Times New Roman" w:eastAsia="Times New Roman" w:hAnsi="Times New Roman" w:cs="Times New Roman"/>
                <w:sz w:val="24"/>
                <w:szCs w:val="24"/>
              </w:rPr>
              <w:br/>
            </w:r>
            <w:r w:rsidRPr="006208F8">
              <w:rPr>
                <w:rFonts w:ascii="Times New Roman" w:eastAsia="Times New Roman" w:hAnsi="Times New Roman" w:cs="Times New Roman"/>
                <w:sz w:val="24"/>
                <w:szCs w:val="24"/>
              </w:rPr>
              <w:br/>
            </w:r>
            <w:r w:rsidRPr="006208F8">
              <w:rPr>
                <w:rFonts w:ascii="Times New Roman" w:eastAsia="Times New Roman" w:hAnsi="Times New Roman" w:cs="Times New Roman"/>
                <w:sz w:val="24"/>
                <w:szCs w:val="24"/>
              </w:rPr>
              <w:br/>
            </w:r>
            <w:r w:rsidRPr="006208F8">
              <w:rPr>
                <w:rFonts w:ascii="Times New Roman" w:eastAsia="Times New Roman" w:hAnsi="Times New Roman" w:cs="Times New Roman"/>
                <w:sz w:val="24"/>
                <w:szCs w:val="24"/>
              </w:rPr>
              <w:br/>
            </w:r>
            <w:r w:rsidRPr="006208F8">
              <w:rPr>
                <w:rFonts w:ascii="Times New Roman" w:eastAsia="Times New Roman" w:hAnsi="Times New Roman" w:cs="Times New Roman"/>
                <w:sz w:val="24"/>
                <w:szCs w:val="24"/>
              </w:rPr>
              <w:br/>
            </w:r>
            <w:r w:rsidRPr="006208F8">
              <w:rPr>
                <w:rFonts w:ascii="Times New Roman" w:eastAsia="Times New Roman" w:hAnsi="Times New Roman" w:cs="Times New Roman"/>
                <w:sz w:val="24"/>
                <w:szCs w:val="24"/>
              </w:rPr>
              <w:br/>
            </w:r>
            <w:r w:rsidRPr="006208F8">
              <w:rPr>
                <w:rFonts w:ascii="Times New Roman" w:eastAsia="Times New Roman" w:hAnsi="Times New Roman" w:cs="Times New Roman"/>
                <w:sz w:val="24"/>
                <w:szCs w:val="24"/>
              </w:rPr>
              <w:lastRenderedPageBreak/>
              <w:br/>
            </w:r>
            <w:r w:rsidRPr="006208F8">
              <w:rPr>
                <w:rFonts w:ascii="Times New Roman" w:eastAsia="Times New Roman" w:hAnsi="Times New Roman" w:cs="Times New Roman"/>
                <w:sz w:val="24"/>
                <w:szCs w:val="24"/>
              </w:rPr>
              <w:br/>
            </w:r>
            <w:r w:rsidRPr="006208F8">
              <w:rPr>
                <w:rFonts w:ascii="Times New Roman" w:eastAsia="Times New Roman" w:hAnsi="Times New Roman" w:cs="Times New Roman"/>
                <w:sz w:val="24"/>
                <w:szCs w:val="24"/>
              </w:rPr>
              <w:br/>
            </w:r>
            <w:r w:rsidRPr="006208F8">
              <w:rPr>
                <w:rFonts w:ascii="Times New Roman" w:eastAsia="Times New Roman" w:hAnsi="Times New Roman" w:cs="Times New Roman"/>
                <w:sz w:val="24"/>
                <w:szCs w:val="24"/>
              </w:rPr>
              <w:br/>
            </w:r>
            <w:r w:rsidRPr="006208F8">
              <w:rPr>
                <w:rFonts w:ascii="Times New Roman" w:eastAsia="Times New Roman" w:hAnsi="Times New Roman" w:cs="Times New Roman"/>
                <w:sz w:val="24"/>
                <w:szCs w:val="24"/>
              </w:rPr>
              <w:br/>
            </w:r>
            <w:r w:rsidRPr="006208F8">
              <w:rPr>
                <w:rFonts w:ascii="Times New Roman" w:eastAsia="Times New Roman" w:hAnsi="Times New Roman" w:cs="Times New Roman"/>
                <w:sz w:val="24"/>
                <w:szCs w:val="24"/>
              </w:rPr>
              <w:br/>
            </w:r>
            <w:r w:rsidRPr="006208F8">
              <w:rPr>
                <w:rFonts w:ascii="Times New Roman" w:eastAsia="Times New Roman" w:hAnsi="Times New Roman" w:cs="Times New Roman"/>
                <w:sz w:val="24"/>
                <w:szCs w:val="24"/>
              </w:rPr>
              <w:br/>
            </w:r>
            <w:r w:rsidRPr="006208F8">
              <w:rPr>
                <w:rFonts w:ascii="Times New Roman" w:eastAsia="Times New Roman" w:hAnsi="Times New Roman" w:cs="Times New Roman"/>
                <w:sz w:val="24"/>
                <w:szCs w:val="24"/>
              </w:rPr>
              <w:br/>
            </w:r>
            <w:r w:rsidRPr="006208F8">
              <w:rPr>
                <w:rFonts w:ascii="Times New Roman" w:eastAsia="Times New Roman" w:hAnsi="Times New Roman" w:cs="Times New Roman"/>
                <w:sz w:val="24"/>
                <w:szCs w:val="24"/>
              </w:rPr>
              <w:br/>
            </w:r>
            <w:r w:rsidRPr="006208F8">
              <w:rPr>
                <w:rFonts w:ascii="Times New Roman" w:eastAsia="Times New Roman" w:hAnsi="Times New Roman" w:cs="Times New Roman"/>
                <w:sz w:val="24"/>
                <w:szCs w:val="24"/>
              </w:rPr>
              <w:br/>
            </w:r>
            <w:r w:rsidRPr="006208F8">
              <w:rPr>
                <w:rFonts w:ascii="Times New Roman" w:eastAsia="Times New Roman" w:hAnsi="Times New Roman" w:cs="Times New Roman"/>
                <w:sz w:val="24"/>
                <w:szCs w:val="24"/>
              </w:rPr>
              <w:br/>
            </w:r>
            <w:r w:rsidRPr="006208F8">
              <w:rPr>
                <w:rFonts w:ascii="Times New Roman" w:eastAsia="Times New Roman" w:hAnsi="Times New Roman" w:cs="Times New Roman"/>
                <w:sz w:val="24"/>
                <w:szCs w:val="24"/>
              </w:rPr>
              <w:br/>
            </w:r>
            <w:r w:rsidRPr="006208F8">
              <w:rPr>
                <w:rFonts w:ascii="Times New Roman" w:eastAsia="Times New Roman" w:hAnsi="Times New Roman" w:cs="Times New Roman"/>
                <w:sz w:val="24"/>
                <w:szCs w:val="24"/>
              </w:rPr>
              <w:br/>
            </w:r>
            <w:r w:rsidRPr="006208F8">
              <w:rPr>
                <w:rFonts w:ascii="Times New Roman" w:eastAsia="Times New Roman" w:hAnsi="Times New Roman" w:cs="Times New Roman"/>
                <w:sz w:val="24"/>
                <w:szCs w:val="24"/>
              </w:rPr>
              <w:br/>
            </w:r>
            <w:r w:rsidRPr="006208F8">
              <w:rPr>
                <w:rFonts w:ascii="Times New Roman" w:eastAsia="Times New Roman" w:hAnsi="Times New Roman" w:cs="Times New Roman"/>
                <w:sz w:val="24"/>
                <w:szCs w:val="24"/>
              </w:rPr>
              <w:br/>
            </w:r>
            <w:r w:rsidRPr="006208F8">
              <w:rPr>
                <w:rFonts w:ascii="Times New Roman" w:eastAsia="Times New Roman" w:hAnsi="Times New Roman" w:cs="Times New Roman"/>
                <w:sz w:val="24"/>
                <w:szCs w:val="24"/>
              </w:rPr>
              <w:br/>
            </w:r>
            <w:r w:rsidRPr="006208F8">
              <w:rPr>
                <w:rFonts w:ascii="Times New Roman" w:eastAsia="Times New Roman" w:hAnsi="Times New Roman" w:cs="Times New Roman"/>
                <w:sz w:val="24"/>
                <w:szCs w:val="24"/>
              </w:rPr>
              <w:br/>
            </w:r>
            <w:r w:rsidRPr="006208F8">
              <w:rPr>
                <w:rFonts w:ascii="Times New Roman" w:eastAsia="Times New Roman" w:hAnsi="Times New Roman" w:cs="Times New Roman"/>
                <w:sz w:val="24"/>
                <w:szCs w:val="24"/>
              </w:rPr>
              <w:br/>
            </w:r>
            <w:r w:rsidRPr="006208F8">
              <w:rPr>
                <w:rFonts w:ascii="Times New Roman" w:eastAsia="Times New Roman" w:hAnsi="Times New Roman" w:cs="Times New Roman"/>
                <w:sz w:val="24"/>
                <w:szCs w:val="24"/>
              </w:rPr>
              <w:br/>
            </w:r>
          </w:p>
          <w:p w:rsidR="006208F8" w:rsidRPr="006208F8" w:rsidRDefault="006208F8" w:rsidP="006208F8">
            <w:pPr>
              <w:spacing w:line="240" w:lineRule="auto"/>
              <w:rPr>
                <w:rFonts w:ascii="Times New Roman" w:eastAsia="Times New Roman" w:hAnsi="Times New Roman" w:cs="Times New Roman"/>
                <w:sz w:val="24"/>
                <w:szCs w:val="24"/>
              </w:rPr>
            </w:pPr>
            <w:r w:rsidRPr="006208F8">
              <w:rPr>
                <w:rFonts w:ascii="Arial" w:eastAsia="Times New Roman" w:hAnsi="Arial" w:cs="Arial"/>
                <w:color w:val="000000"/>
              </w:rPr>
              <w:t xml:space="preserve">10 </w:t>
            </w:r>
            <w:proofErr w:type="spellStart"/>
            <w:proofErr w:type="gramStart"/>
            <w:r w:rsidRPr="006208F8">
              <w:rPr>
                <w:rFonts w:ascii="Arial" w:eastAsia="Times New Roman" w:hAnsi="Arial" w:cs="Arial"/>
                <w:color w:val="000000"/>
              </w:rPr>
              <w:t>min.s</w:t>
            </w:r>
            <w:proofErr w:type="spellEnd"/>
            <w:proofErr w:type="gramEnd"/>
          </w:p>
          <w:p w:rsidR="006208F8" w:rsidRPr="006208F8" w:rsidRDefault="006208F8" w:rsidP="006208F8">
            <w:pPr>
              <w:spacing w:line="240" w:lineRule="auto"/>
              <w:rPr>
                <w:rFonts w:ascii="Times New Roman" w:eastAsia="Times New Roman" w:hAnsi="Times New Roman" w:cs="Times New Roman"/>
                <w:sz w:val="24"/>
                <w:szCs w:val="24"/>
              </w:rPr>
            </w:pPr>
            <w:r w:rsidRPr="006208F8">
              <w:rPr>
                <w:rFonts w:ascii="Arial" w:eastAsia="Times New Roman" w:hAnsi="Arial" w:cs="Arial"/>
                <w:color w:val="000000"/>
              </w:rPr>
              <w:t>T/S</w:t>
            </w:r>
          </w:p>
        </w:tc>
        <w:tc>
          <w:tcPr>
            <w:tcW w:w="0" w:type="auto"/>
            <w:tcBorders>
              <w:top w:val="single" w:sz="2"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208F8" w:rsidRPr="006208F8" w:rsidRDefault="006208F8" w:rsidP="006208F8">
            <w:pPr>
              <w:spacing w:line="240" w:lineRule="auto"/>
              <w:rPr>
                <w:rFonts w:ascii="Times New Roman" w:eastAsia="Times New Roman" w:hAnsi="Times New Roman" w:cs="Times New Roman"/>
                <w:sz w:val="24"/>
                <w:szCs w:val="24"/>
              </w:rPr>
            </w:pPr>
            <w:r w:rsidRPr="006208F8">
              <w:rPr>
                <w:rFonts w:ascii="Arial" w:eastAsia="Times New Roman" w:hAnsi="Arial" w:cs="Arial"/>
                <w:b/>
                <w:bCs/>
                <w:color w:val="000000"/>
                <w:u w:val="single"/>
              </w:rPr>
              <w:lastRenderedPageBreak/>
              <w:t>Task</w:t>
            </w:r>
          </w:p>
          <w:p w:rsidR="006208F8" w:rsidRPr="006208F8" w:rsidRDefault="006208F8" w:rsidP="006208F8">
            <w:pPr>
              <w:spacing w:line="240" w:lineRule="auto"/>
              <w:rPr>
                <w:rFonts w:ascii="Times New Roman" w:eastAsia="Times New Roman" w:hAnsi="Times New Roman" w:cs="Times New Roman"/>
                <w:sz w:val="24"/>
                <w:szCs w:val="24"/>
              </w:rPr>
            </w:pPr>
            <w:r w:rsidRPr="006208F8">
              <w:rPr>
                <w:rFonts w:ascii="Arial" w:eastAsia="Times New Roman" w:hAnsi="Arial" w:cs="Arial"/>
                <w:color w:val="000000"/>
              </w:rPr>
              <w:t xml:space="preserve">Students will be told to open their Journeys textbook to page 473, </w:t>
            </w:r>
            <w:r w:rsidRPr="006208F8">
              <w:rPr>
                <w:rFonts w:ascii="Arial" w:eastAsia="Times New Roman" w:hAnsi="Arial" w:cs="Arial"/>
                <w:i/>
                <w:iCs/>
                <w:color w:val="000000"/>
              </w:rPr>
              <w:t>Riding Freedom</w:t>
            </w:r>
            <w:r w:rsidRPr="006208F8">
              <w:rPr>
                <w:rFonts w:ascii="Arial" w:eastAsia="Times New Roman" w:hAnsi="Arial" w:cs="Arial"/>
                <w:color w:val="000000"/>
              </w:rPr>
              <w:t xml:space="preserve">. With their shoulder partner, students will summarize what they read and share their character trait text marking. </w:t>
            </w:r>
            <w:r w:rsidRPr="00E85641">
              <w:rPr>
                <w:rFonts w:ascii="Arial" w:eastAsia="Times New Roman" w:hAnsi="Arial" w:cs="Arial"/>
                <w:color w:val="000000"/>
                <w:highlight w:val="yellow"/>
              </w:rPr>
              <w:t>During this time, the teacher will distribute the Student Figurative Language reference slips.</w:t>
            </w:r>
          </w:p>
          <w:p w:rsidR="006208F8" w:rsidRPr="006208F8" w:rsidRDefault="006208F8" w:rsidP="006208F8">
            <w:pPr>
              <w:spacing w:line="240" w:lineRule="auto"/>
              <w:rPr>
                <w:rFonts w:ascii="Times New Roman" w:eastAsia="Times New Roman" w:hAnsi="Times New Roman" w:cs="Times New Roman"/>
                <w:sz w:val="24"/>
                <w:szCs w:val="24"/>
              </w:rPr>
            </w:pPr>
            <w:r w:rsidRPr="006208F8">
              <w:rPr>
                <w:rFonts w:ascii="Arial" w:eastAsia="Times New Roman" w:hAnsi="Arial" w:cs="Arial"/>
                <w:color w:val="000000"/>
              </w:rPr>
              <w:t xml:space="preserve">The teacher will </w:t>
            </w:r>
            <w:r w:rsidRPr="00E85641">
              <w:rPr>
                <w:rFonts w:ascii="Arial" w:eastAsia="Times New Roman" w:hAnsi="Arial" w:cs="Arial"/>
                <w:color w:val="000000"/>
                <w:highlight w:val="yellow"/>
              </w:rPr>
              <w:t>model on their ELMO with their own Figurative Language projectable as students find examples of figurative language in the story in small groups</w:t>
            </w:r>
            <w:r w:rsidRPr="006208F8">
              <w:rPr>
                <w:rFonts w:ascii="Arial" w:eastAsia="Times New Roman" w:hAnsi="Arial" w:cs="Arial"/>
                <w:color w:val="000000"/>
              </w:rPr>
              <w:t xml:space="preserve"> and add to their reference slip and reading notebooks. </w:t>
            </w:r>
          </w:p>
          <w:p w:rsidR="006208F8" w:rsidRPr="006208F8" w:rsidRDefault="006208F8" w:rsidP="006208F8">
            <w:pPr>
              <w:numPr>
                <w:ilvl w:val="0"/>
                <w:numId w:val="2"/>
              </w:numPr>
              <w:spacing w:after="0" w:line="240" w:lineRule="auto"/>
              <w:textAlignment w:val="baseline"/>
              <w:rPr>
                <w:rFonts w:ascii="Arial" w:eastAsia="Times New Roman" w:hAnsi="Arial" w:cs="Arial"/>
                <w:color w:val="000000"/>
              </w:rPr>
            </w:pPr>
            <w:r w:rsidRPr="006208F8">
              <w:rPr>
                <w:rFonts w:ascii="Arial" w:eastAsia="Times New Roman" w:hAnsi="Arial" w:cs="Arial"/>
                <w:color w:val="000000"/>
              </w:rPr>
              <w:t xml:space="preserve">1. Students will turn to page 478, the teacher will read the 3rd paragraph, highlighting: “She stomped a few times and listened to the moans of the wood.” The teacher will probe students to recognize personification: </w:t>
            </w:r>
          </w:p>
          <w:p w:rsidR="006208F8" w:rsidRPr="006208F8" w:rsidRDefault="006208F8" w:rsidP="006208F8">
            <w:pPr>
              <w:numPr>
                <w:ilvl w:val="1"/>
                <w:numId w:val="3"/>
              </w:numPr>
              <w:spacing w:after="0" w:line="240" w:lineRule="auto"/>
              <w:textAlignment w:val="baseline"/>
              <w:rPr>
                <w:rFonts w:ascii="Arial" w:eastAsia="Times New Roman" w:hAnsi="Arial" w:cs="Arial"/>
                <w:color w:val="000000"/>
              </w:rPr>
            </w:pPr>
            <w:r w:rsidRPr="006208F8">
              <w:rPr>
                <w:rFonts w:ascii="Arial" w:eastAsia="Times New Roman" w:hAnsi="Arial" w:cs="Arial"/>
                <w:color w:val="000000"/>
              </w:rPr>
              <w:t>Can wood moan?</w:t>
            </w:r>
          </w:p>
          <w:p w:rsidR="006208F8" w:rsidRPr="006208F8" w:rsidRDefault="006208F8" w:rsidP="006208F8">
            <w:pPr>
              <w:numPr>
                <w:ilvl w:val="1"/>
                <w:numId w:val="3"/>
              </w:numPr>
              <w:spacing w:after="0" w:line="240" w:lineRule="auto"/>
              <w:textAlignment w:val="baseline"/>
              <w:rPr>
                <w:rFonts w:ascii="Arial" w:eastAsia="Times New Roman" w:hAnsi="Arial" w:cs="Arial"/>
                <w:color w:val="000000"/>
              </w:rPr>
            </w:pPr>
            <w:r w:rsidRPr="006208F8">
              <w:rPr>
                <w:rFonts w:ascii="Arial" w:eastAsia="Times New Roman" w:hAnsi="Arial" w:cs="Arial"/>
                <w:color w:val="000000"/>
              </w:rPr>
              <w:t xml:space="preserve">What makes “the moans of the wood” personification? (Moans are sounds people make </w:t>
            </w:r>
            <w:r w:rsidRPr="006208F8">
              <w:rPr>
                <w:rFonts w:ascii="Arial" w:eastAsia="Times New Roman" w:hAnsi="Arial" w:cs="Arial"/>
                <w:color w:val="000000"/>
              </w:rPr>
              <w:lastRenderedPageBreak/>
              <w:t>when hurt or scared, wood doesn’t have emotions)</w:t>
            </w:r>
          </w:p>
          <w:p w:rsidR="006208F8" w:rsidRPr="006208F8" w:rsidRDefault="006208F8" w:rsidP="006208F8">
            <w:pPr>
              <w:numPr>
                <w:ilvl w:val="1"/>
                <w:numId w:val="3"/>
              </w:numPr>
              <w:spacing w:after="0" w:line="240" w:lineRule="auto"/>
              <w:textAlignment w:val="baseline"/>
              <w:rPr>
                <w:rFonts w:ascii="Arial" w:eastAsia="Times New Roman" w:hAnsi="Arial" w:cs="Arial"/>
                <w:color w:val="000000"/>
              </w:rPr>
            </w:pPr>
            <w:r w:rsidRPr="006208F8">
              <w:rPr>
                <w:rFonts w:ascii="Arial" w:eastAsia="Times New Roman" w:hAnsi="Arial" w:cs="Arial"/>
                <w:color w:val="000000"/>
              </w:rPr>
              <w:t>What does the author mean?</w:t>
            </w:r>
          </w:p>
          <w:p w:rsidR="006208F8" w:rsidRPr="006208F8" w:rsidRDefault="006208F8" w:rsidP="006208F8">
            <w:pPr>
              <w:numPr>
                <w:ilvl w:val="1"/>
                <w:numId w:val="3"/>
              </w:numPr>
              <w:spacing w:line="240" w:lineRule="auto"/>
              <w:textAlignment w:val="baseline"/>
              <w:rPr>
                <w:rFonts w:ascii="Arial" w:eastAsia="Times New Roman" w:hAnsi="Arial" w:cs="Arial"/>
                <w:color w:val="000000"/>
              </w:rPr>
            </w:pPr>
            <w:r w:rsidRPr="006208F8">
              <w:rPr>
                <w:rFonts w:ascii="Arial" w:eastAsia="Times New Roman" w:hAnsi="Arial" w:cs="Arial"/>
                <w:color w:val="000000"/>
              </w:rPr>
              <w:t>How does this add to the story? (Adds to the mood, feeling of fear)</w:t>
            </w:r>
          </w:p>
          <w:p w:rsidR="006208F8" w:rsidRPr="006208F8" w:rsidRDefault="006208F8" w:rsidP="006208F8">
            <w:pPr>
              <w:spacing w:line="240" w:lineRule="auto"/>
              <w:rPr>
                <w:rFonts w:ascii="Times New Roman" w:eastAsia="Times New Roman" w:hAnsi="Times New Roman" w:cs="Times New Roman"/>
                <w:sz w:val="24"/>
                <w:szCs w:val="24"/>
              </w:rPr>
            </w:pPr>
            <w:r w:rsidRPr="006208F8">
              <w:rPr>
                <w:rFonts w:ascii="Arial" w:eastAsia="Times New Roman" w:hAnsi="Arial" w:cs="Arial"/>
                <w:color w:val="000000"/>
              </w:rPr>
              <w:t>As the groups work, the teacher will rotate the room and help students. Students will be guided to recognizing all of the following figurative language examples:</w:t>
            </w:r>
          </w:p>
          <w:p w:rsidR="006208F8" w:rsidRPr="006208F8" w:rsidRDefault="006208F8" w:rsidP="006208F8">
            <w:pPr>
              <w:numPr>
                <w:ilvl w:val="1"/>
                <w:numId w:val="4"/>
              </w:numPr>
              <w:spacing w:after="0" w:line="240" w:lineRule="auto"/>
              <w:ind w:left="705"/>
              <w:textAlignment w:val="baseline"/>
              <w:rPr>
                <w:rFonts w:ascii="Arial" w:eastAsia="Times New Roman" w:hAnsi="Arial" w:cs="Arial"/>
                <w:color w:val="000000"/>
              </w:rPr>
            </w:pPr>
            <w:r w:rsidRPr="006208F8">
              <w:rPr>
                <w:rFonts w:ascii="Arial" w:eastAsia="Times New Roman" w:hAnsi="Arial" w:cs="Arial"/>
                <w:color w:val="000000"/>
              </w:rPr>
              <w:t xml:space="preserve">Page 480, paragraph 1. “Thunder growled nearby.” “The timbers groaned as the iron-capped wheels clacked across wooden planks.” (personification) </w:t>
            </w:r>
          </w:p>
          <w:p w:rsidR="006208F8" w:rsidRPr="006208F8" w:rsidRDefault="006208F8" w:rsidP="006208F8">
            <w:pPr>
              <w:numPr>
                <w:ilvl w:val="1"/>
                <w:numId w:val="4"/>
              </w:numPr>
              <w:spacing w:after="0" w:line="240" w:lineRule="auto"/>
              <w:ind w:left="705"/>
              <w:textAlignment w:val="baseline"/>
              <w:rPr>
                <w:rFonts w:ascii="Arial" w:eastAsia="Times New Roman" w:hAnsi="Arial" w:cs="Arial"/>
                <w:color w:val="000000"/>
              </w:rPr>
            </w:pPr>
            <w:r w:rsidRPr="006208F8">
              <w:rPr>
                <w:rFonts w:ascii="Arial" w:eastAsia="Times New Roman" w:hAnsi="Arial" w:cs="Arial"/>
                <w:color w:val="000000"/>
              </w:rPr>
              <w:t>“They flew across like scared jackrabbits.” page 481, simile.</w:t>
            </w:r>
          </w:p>
          <w:p w:rsidR="006208F8" w:rsidRPr="006208F8" w:rsidRDefault="006208F8" w:rsidP="006208F8">
            <w:pPr>
              <w:numPr>
                <w:ilvl w:val="1"/>
                <w:numId w:val="4"/>
              </w:numPr>
              <w:spacing w:after="0" w:line="240" w:lineRule="auto"/>
              <w:ind w:left="705"/>
              <w:textAlignment w:val="baseline"/>
              <w:rPr>
                <w:rFonts w:ascii="Arial" w:eastAsia="Times New Roman" w:hAnsi="Arial" w:cs="Arial"/>
                <w:color w:val="000000"/>
              </w:rPr>
            </w:pPr>
            <w:r w:rsidRPr="006208F8">
              <w:rPr>
                <w:rFonts w:ascii="Arial" w:eastAsia="Times New Roman" w:hAnsi="Arial" w:cs="Arial"/>
                <w:color w:val="000000"/>
              </w:rPr>
              <w:t>“It was one of those storms where the rain came down in washtubs.” page 477, metaphor.</w:t>
            </w:r>
          </w:p>
          <w:p w:rsidR="006208F8" w:rsidRPr="006208F8" w:rsidRDefault="006208F8" w:rsidP="006208F8">
            <w:pPr>
              <w:numPr>
                <w:ilvl w:val="1"/>
                <w:numId w:val="4"/>
              </w:numPr>
              <w:spacing w:line="240" w:lineRule="auto"/>
              <w:ind w:left="795"/>
              <w:textAlignment w:val="baseline"/>
              <w:rPr>
                <w:rFonts w:ascii="Arial" w:eastAsia="Times New Roman" w:hAnsi="Arial" w:cs="Arial"/>
                <w:color w:val="000000"/>
              </w:rPr>
            </w:pPr>
            <w:r w:rsidRPr="006208F8">
              <w:rPr>
                <w:rFonts w:ascii="Arial" w:eastAsia="Times New Roman" w:hAnsi="Arial" w:cs="Arial"/>
                <w:color w:val="000000"/>
              </w:rPr>
              <w:t xml:space="preserve">“Thunder growled nearby.” page 480, personification </w:t>
            </w:r>
          </w:p>
          <w:p w:rsidR="006208F8" w:rsidRPr="006208F8" w:rsidRDefault="006208F8" w:rsidP="006208F8">
            <w:pPr>
              <w:spacing w:line="240" w:lineRule="auto"/>
              <w:rPr>
                <w:rFonts w:ascii="Times New Roman" w:eastAsia="Times New Roman" w:hAnsi="Times New Roman" w:cs="Times New Roman"/>
                <w:sz w:val="24"/>
                <w:szCs w:val="24"/>
              </w:rPr>
            </w:pPr>
            <w:r w:rsidRPr="006208F8">
              <w:rPr>
                <w:rFonts w:ascii="Arial" w:eastAsia="Times New Roman" w:hAnsi="Arial" w:cs="Arial"/>
                <w:color w:val="000000"/>
              </w:rPr>
              <w:t>In their small groups, students will select character traits for Charlotte, James and both to share out with the class. As a whole class, the teacher and students will create a Venn diagram on anchor chart paper or projected on the ELMO. Students will copy the Venn diagram in their reading notebooks.</w:t>
            </w:r>
          </w:p>
          <w:p w:rsidR="006208F8" w:rsidRPr="006208F8" w:rsidRDefault="006208F8" w:rsidP="006208F8">
            <w:pPr>
              <w:spacing w:line="240" w:lineRule="auto"/>
              <w:jc w:val="center"/>
              <w:rPr>
                <w:rFonts w:ascii="Times New Roman" w:eastAsia="Times New Roman" w:hAnsi="Times New Roman" w:cs="Times New Roman"/>
                <w:sz w:val="24"/>
                <w:szCs w:val="24"/>
              </w:rPr>
            </w:pPr>
            <w:r w:rsidRPr="006208F8">
              <w:rPr>
                <w:rFonts w:ascii="Arial" w:eastAsia="Times New Roman" w:hAnsi="Arial" w:cs="Arial"/>
                <w:i/>
                <w:iCs/>
                <w:color w:val="000000"/>
              </w:rPr>
              <w:t>Charlotte: prideful, brave, responsible, polite, tough, understands horses, determined, persistent, calm, drives by sense of smell and hearing</w:t>
            </w:r>
          </w:p>
          <w:p w:rsidR="006208F8" w:rsidRPr="006208F8" w:rsidRDefault="006208F8" w:rsidP="006208F8">
            <w:pPr>
              <w:spacing w:line="240" w:lineRule="auto"/>
              <w:jc w:val="center"/>
              <w:rPr>
                <w:rFonts w:ascii="Times New Roman" w:eastAsia="Times New Roman" w:hAnsi="Times New Roman" w:cs="Times New Roman"/>
                <w:sz w:val="24"/>
                <w:szCs w:val="24"/>
              </w:rPr>
            </w:pPr>
            <w:r w:rsidRPr="006208F8">
              <w:rPr>
                <w:rFonts w:ascii="Arial" w:eastAsia="Times New Roman" w:hAnsi="Arial" w:cs="Arial"/>
                <w:i/>
                <w:iCs/>
                <w:color w:val="000000"/>
              </w:rPr>
              <w:t>James: worried, nervous, drives by sight</w:t>
            </w:r>
          </w:p>
          <w:p w:rsidR="006208F8" w:rsidRPr="006208F8" w:rsidRDefault="006208F8" w:rsidP="006208F8">
            <w:pPr>
              <w:spacing w:line="240" w:lineRule="auto"/>
              <w:jc w:val="center"/>
              <w:rPr>
                <w:rFonts w:ascii="Times New Roman" w:eastAsia="Times New Roman" w:hAnsi="Times New Roman" w:cs="Times New Roman"/>
                <w:sz w:val="24"/>
                <w:szCs w:val="24"/>
              </w:rPr>
            </w:pPr>
            <w:r w:rsidRPr="006208F8">
              <w:rPr>
                <w:rFonts w:ascii="Arial" w:eastAsia="Times New Roman" w:hAnsi="Arial" w:cs="Arial"/>
                <w:i/>
                <w:iCs/>
                <w:color w:val="000000"/>
              </w:rPr>
              <w:t>Both: stagecoach drivers, nervous, friends</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208F8" w:rsidRPr="006208F8" w:rsidRDefault="006208F8" w:rsidP="006208F8">
            <w:pPr>
              <w:spacing w:after="0" w:line="240" w:lineRule="auto"/>
              <w:rPr>
                <w:rFonts w:ascii="Times New Roman" w:eastAsia="Times New Roman" w:hAnsi="Times New Roman" w:cs="Times New Roman"/>
                <w:sz w:val="24"/>
                <w:szCs w:val="24"/>
              </w:rPr>
            </w:pPr>
          </w:p>
        </w:tc>
      </w:tr>
      <w:tr w:rsidR="006208F8" w:rsidRPr="006208F8" w:rsidTr="006208F8">
        <w:tc>
          <w:tcPr>
            <w:tcW w:w="0" w:type="auto"/>
            <w:gridSpan w:val="2"/>
            <w:tcBorders>
              <w:top w:val="single" w:sz="6" w:space="0" w:color="000000"/>
              <w:left w:val="single" w:sz="6" w:space="0" w:color="000000"/>
              <w:bottom w:val="single" w:sz="2" w:space="0" w:color="000000"/>
              <w:right w:val="single" w:sz="6" w:space="0" w:color="000000"/>
            </w:tcBorders>
            <w:tcMar>
              <w:top w:w="105" w:type="dxa"/>
              <w:left w:w="105" w:type="dxa"/>
              <w:bottom w:w="105" w:type="dxa"/>
              <w:right w:w="105" w:type="dxa"/>
            </w:tcMar>
            <w:hideMark/>
          </w:tcPr>
          <w:p w:rsidR="006208F8" w:rsidRPr="006208F8" w:rsidRDefault="006208F8" w:rsidP="006208F8">
            <w:pPr>
              <w:spacing w:line="240" w:lineRule="auto"/>
              <w:rPr>
                <w:rFonts w:ascii="Times New Roman" w:eastAsia="Times New Roman" w:hAnsi="Times New Roman" w:cs="Times New Roman"/>
                <w:sz w:val="24"/>
                <w:szCs w:val="24"/>
              </w:rPr>
            </w:pPr>
            <w:r w:rsidRPr="006208F8">
              <w:rPr>
                <w:rFonts w:ascii="Arial" w:eastAsia="Times New Roman" w:hAnsi="Arial" w:cs="Arial"/>
                <w:b/>
                <w:bCs/>
                <w:color w:val="000000"/>
                <w:u w:val="single"/>
              </w:rPr>
              <w:t>Lesson Closure</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208F8" w:rsidRPr="006208F8" w:rsidRDefault="006208F8" w:rsidP="006208F8">
            <w:pPr>
              <w:spacing w:after="0" w:line="240" w:lineRule="auto"/>
              <w:rPr>
                <w:rFonts w:ascii="Times New Roman" w:eastAsia="Times New Roman" w:hAnsi="Times New Roman" w:cs="Times New Roman"/>
                <w:sz w:val="24"/>
                <w:szCs w:val="24"/>
              </w:rPr>
            </w:pPr>
          </w:p>
        </w:tc>
      </w:tr>
      <w:tr w:rsidR="006208F8" w:rsidRPr="006208F8" w:rsidTr="006208F8">
        <w:tc>
          <w:tcPr>
            <w:tcW w:w="0" w:type="auto"/>
            <w:tcBorders>
              <w:top w:val="single" w:sz="2"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208F8" w:rsidRPr="006208F8" w:rsidRDefault="006208F8" w:rsidP="006208F8">
            <w:pPr>
              <w:spacing w:line="240" w:lineRule="auto"/>
              <w:rPr>
                <w:rFonts w:ascii="Times New Roman" w:eastAsia="Times New Roman" w:hAnsi="Times New Roman" w:cs="Times New Roman"/>
                <w:sz w:val="24"/>
                <w:szCs w:val="24"/>
              </w:rPr>
            </w:pPr>
            <w:r w:rsidRPr="006208F8">
              <w:rPr>
                <w:rFonts w:ascii="Arial" w:eastAsia="Times New Roman" w:hAnsi="Arial" w:cs="Arial"/>
                <w:b/>
                <w:bCs/>
                <w:color w:val="000000"/>
                <w:u w:val="single"/>
              </w:rPr>
              <w:t>Time</w:t>
            </w:r>
          </w:p>
          <w:p w:rsidR="006208F8" w:rsidRPr="006208F8" w:rsidRDefault="006208F8" w:rsidP="006208F8">
            <w:pPr>
              <w:spacing w:after="0" w:line="240" w:lineRule="auto"/>
              <w:rPr>
                <w:rFonts w:ascii="Times New Roman" w:eastAsia="Times New Roman" w:hAnsi="Times New Roman" w:cs="Times New Roman"/>
                <w:sz w:val="24"/>
                <w:szCs w:val="24"/>
              </w:rPr>
            </w:pPr>
          </w:p>
          <w:p w:rsidR="006208F8" w:rsidRPr="006208F8" w:rsidRDefault="006208F8" w:rsidP="006208F8">
            <w:pPr>
              <w:spacing w:line="240" w:lineRule="auto"/>
              <w:rPr>
                <w:rFonts w:ascii="Times New Roman" w:eastAsia="Times New Roman" w:hAnsi="Times New Roman" w:cs="Times New Roman"/>
                <w:sz w:val="24"/>
                <w:szCs w:val="24"/>
              </w:rPr>
            </w:pPr>
            <w:r w:rsidRPr="006208F8">
              <w:rPr>
                <w:rFonts w:ascii="Arial" w:eastAsia="Times New Roman" w:hAnsi="Arial" w:cs="Arial"/>
                <w:color w:val="000000"/>
              </w:rPr>
              <w:t xml:space="preserve">6 </w:t>
            </w:r>
            <w:proofErr w:type="spellStart"/>
            <w:proofErr w:type="gramStart"/>
            <w:r w:rsidRPr="006208F8">
              <w:rPr>
                <w:rFonts w:ascii="Arial" w:eastAsia="Times New Roman" w:hAnsi="Arial" w:cs="Arial"/>
                <w:color w:val="000000"/>
              </w:rPr>
              <w:t>min.s</w:t>
            </w:r>
            <w:proofErr w:type="spellEnd"/>
            <w:proofErr w:type="gramEnd"/>
          </w:p>
          <w:p w:rsidR="006208F8" w:rsidRPr="006208F8" w:rsidRDefault="006208F8" w:rsidP="006208F8">
            <w:pPr>
              <w:spacing w:line="240" w:lineRule="auto"/>
              <w:rPr>
                <w:rFonts w:ascii="Times New Roman" w:eastAsia="Times New Roman" w:hAnsi="Times New Roman" w:cs="Times New Roman"/>
                <w:sz w:val="24"/>
                <w:szCs w:val="24"/>
              </w:rPr>
            </w:pPr>
            <w:r w:rsidRPr="006208F8">
              <w:rPr>
                <w:rFonts w:ascii="Arial" w:eastAsia="Times New Roman" w:hAnsi="Arial" w:cs="Arial"/>
                <w:color w:val="000000"/>
              </w:rPr>
              <w:t>T</w:t>
            </w:r>
          </w:p>
          <w:p w:rsidR="006208F8" w:rsidRPr="006208F8" w:rsidRDefault="006208F8" w:rsidP="006208F8">
            <w:pPr>
              <w:spacing w:after="240" w:line="240" w:lineRule="auto"/>
              <w:rPr>
                <w:rFonts w:ascii="Times New Roman" w:eastAsia="Times New Roman" w:hAnsi="Times New Roman" w:cs="Times New Roman"/>
                <w:sz w:val="24"/>
                <w:szCs w:val="24"/>
              </w:rPr>
            </w:pPr>
            <w:r w:rsidRPr="006208F8">
              <w:rPr>
                <w:rFonts w:ascii="Times New Roman" w:eastAsia="Times New Roman" w:hAnsi="Times New Roman" w:cs="Times New Roman"/>
                <w:sz w:val="24"/>
                <w:szCs w:val="24"/>
              </w:rPr>
              <w:br/>
            </w:r>
            <w:r w:rsidRPr="006208F8">
              <w:rPr>
                <w:rFonts w:ascii="Times New Roman" w:eastAsia="Times New Roman" w:hAnsi="Times New Roman" w:cs="Times New Roman"/>
                <w:sz w:val="24"/>
                <w:szCs w:val="24"/>
              </w:rPr>
              <w:br/>
            </w:r>
            <w:r w:rsidRPr="006208F8">
              <w:rPr>
                <w:rFonts w:ascii="Times New Roman" w:eastAsia="Times New Roman" w:hAnsi="Times New Roman" w:cs="Times New Roman"/>
                <w:sz w:val="24"/>
                <w:szCs w:val="24"/>
              </w:rPr>
              <w:br/>
            </w:r>
            <w:r w:rsidRPr="006208F8">
              <w:rPr>
                <w:rFonts w:ascii="Times New Roman" w:eastAsia="Times New Roman" w:hAnsi="Times New Roman" w:cs="Times New Roman"/>
                <w:sz w:val="24"/>
                <w:szCs w:val="24"/>
              </w:rPr>
              <w:br/>
            </w:r>
            <w:r w:rsidRPr="006208F8">
              <w:rPr>
                <w:rFonts w:ascii="Times New Roman" w:eastAsia="Times New Roman" w:hAnsi="Times New Roman" w:cs="Times New Roman"/>
                <w:sz w:val="24"/>
                <w:szCs w:val="24"/>
              </w:rPr>
              <w:br/>
            </w:r>
            <w:r w:rsidRPr="006208F8">
              <w:rPr>
                <w:rFonts w:ascii="Times New Roman" w:eastAsia="Times New Roman" w:hAnsi="Times New Roman" w:cs="Times New Roman"/>
                <w:sz w:val="24"/>
                <w:szCs w:val="24"/>
              </w:rPr>
              <w:br/>
            </w:r>
            <w:r w:rsidRPr="006208F8">
              <w:rPr>
                <w:rFonts w:ascii="Times New Roman" w:eastAsia="Times New Roman" w:hAnsi="Times New Roman" w:cs="Times New Roman"/>
                <w:sz w:val="24"/>
                <w:szCs w:val="24"/>
              </w:rPr>
              <w:br/>
            </w:r>
            <w:r w:rsidRPr="006208F8">
              <w:rPr>
                <w:rFonts w:ascii="Times New Roman" w:eastAsia="Times New Roman" w:hAnsi="Times New Roman" w:cs="Times New Roman"/>
                <w:sz w:val="24"/>
                <w:szCs w:val="24"/>
              </w:rPr>
              <w:br/>
            </w:r>
            <w:r w:rsidRPr="006208F8">
              <w:rPr>
                <w:rFonts w:ascii="Times New Roman" w:eastAsia="Times New Roman" w:hAnsi="Times New Roman" w:cs="Times New Roman"/>
                <w:sz w:val="24"/>
                <w:szCs w:val="24"/>
              </w:rPr>
              <w:lastRenderedPageBreak/>
              <w:br/>
            </w:r>
            <w:r w:rsidRPr="006208F8">
              <w:rPr>
                <w:rFonts w:ascii="Times New Roman" w:eastAsia="Times New Roman" w:hAnsi="Times New Roman" w:cs="Times New Roman"/>
                <w:sz w:val="24"/>
                <w:szCs w:val="24"/>
              </w:rPr>
              <w:br/>
            </w:r>
          </w:p>
          <w:p w:rsidR="006208F8" w:rsidRPr="006208F8" w:rsidRDefault="006208F8" w:rsidP="006208F8">
            <w:pPr>
              <w:spacing w:line="240" w:lineRule="auto"/>
              <w:rPr>
                <w:rFonts w:ascii="Times New Roman" w:eastAsia="Times New Roman" w:hAnsi="Times New Roman" w:cs="Times New Roman"/>
                <w:sz w:val="24"/>
                <w:szCs w:val="24"/>
              </w:rPr>
            </w:pPr>
            <w:r w:rsidRPr="006208F8">
              <w:rPr>
                <w:rFonts w:ascii="Arial" w:eastAsia="Times New Roman" w:hAnsi="Arial" w:cs="Arial"/>
                <w:color w:val="000000"/>
              </w:rPr>
              <w:t xml:space="preserve">2 </w:t>
            </w:r>
            <w:proofErr w:type="spellStart"/>
            <w:proofErr w:type="gramStart"/>
            <w:r w:rsidRPr="006208F8">
              <w:rPr>
                <w:rFonts w:ascii="Arial" w:eastAsia="Times New Roman" w:hAnsi="Arial" w:cs="Arial"/>
                <w:color w:val="000000"/>
              </w:rPr>
              <w:t>min.s</w:t>
            </w:r>
            <w:proofErr w:type="spellEnd"/>
            <w:proofErr w:type="gramEnd"/>
          </w:p>
          <w:p w:rsidR="006208F8" w:rsidRPr="006208F8" w:rsidRDefault="006208F8" w:rsidP="006208F8">
            <w:pPr>
              <w:spacing w:line="240" w:lineRule="auto"/>
              <w:rPr>
                <w:rFonts w:ascii="Times New Roman" w:eastAsia="Times New Roman" w:hAnsi="Times New Roman" w:cs="Times New Roman"/>
                <w:sz w:val="24"/>
                <w:szCs w:val="24"/>
              </w:rPr>
            </w:pPr>
            <w:r w:rsidRPr="006208F8">
              <w:rPr>
                <w:rFonts w:ascii="Arial" w:eastAsia="Times New Roman" w:hAnsi="Arial" w:cs="Arial"/>
                <w:color w:val="000000"/>
              </w:rPr>
              <w:t>S</w:t>
            </w:r>
          </w:p>
        </w:tc>
        <w:tc>
          <w:tcPr>
            <w:tcW w:w="0" w:type="auto"/>
            <w:tcBorders>
              <w:top w:val="single" w:sz="2"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208F8" w:rsidRPr="006208F8" w:rsidRDefault="006208F8" w:rsidP="006208F8">
            <w:pPr>
              <w:spacing w:line="240" w:lineRule="auto"/>
              <w:rPr>
                <w:rFonts w:ascii="Times New Roman" w:eastAsia="Times New Roman" w:hAnsi="Times New Roman" w:cs="Times New Roman"/>
                <w:sz w:val="24"/>
                <w:szCs w:val="24"/>
              </w:rPr>
            </w:pPr>
            <w:r w:rsidRPr="006208F8">
              <w:rPr>
                <w:rFonts w:ascii="Arial" w:eastAsia="Times New Roman" w:hAnsi="Arial" w:cs="Arial"/>
                <w:b/>
                <w:bCs/>
                <w:color w:val="000000"/>
                <w:u w:val="single"/>
              </w:rPr>
              <w:lastRenderedPageBreak/>
              <w:t>Task</w:t>
            </w:r>
            <w:r w:rsidRPr="006208F8">
              <w:rPr>
                <w:rFonts w:ascii="Arial" w:eastAsia="Times New Roman" w:hAnsi="Arial" w:cs="Arial"/>
                <w:b/>
                <w:bCs/>
                <w:color w:val="000000"/>
              </w:rPr>
              <w:t xml:space="preserve"> </w:t>
            </w:r>
          </w:p>
          <w:p w:rsidR="006208F8" w:rsidRPr="006208F8" w:rsidRDefault="006208F8" w:rsidP="006208F8">
            <w:pPr>
              <w:spacing w:line="240" w:lineRule="auto"/>
              <w:rPr>
                <w:rFonts w:ascii="Times New Roman" w:eastAsia="Times New Roman" w:hAnsi="Times New Roman" w:cs="Times New Roman"/>
                <w:sz w:val="24"/>
                <w:szCs w:val="24"/>
              </w:rPr>
            </w:pPr>
            <w:r w:rsidRPr="006208F8">
              <w:rPr>
                <w:rFonts w:ascii="Arial" w:eastAsia="Times New Roman" w:hAnsi="Arial" w:cs="Arial"/>
                <w:color w:val="000000"/>
              </w:rPr>
              <w:t>At this point, a guest visitor will come in and pretend to be Charlotte Parkhurst. They will discuss Charley’s life and the following information.</w:t>
            </w:r>
          </w:p>
          <w:p w:rsidR="006208F8" w:rsidRPr="006208F8" w:rsidRDefault="006208F8" w:rsidP="006208F8">
            <w:pPr>
              <w:spacing w:line="240" w:lineRule="auto"/>
              <w:rPr>
                <w:rFonts w:ascii="Times New Roman" w:eastAsia="Times New Roman" w:hAnsi="Times New Roman" w:cs="Times New Roman"/>
                <w:sz w:val="24"/>
                <w:szCs w:val="24"/>
              </w:rPr>
            </w:pPr>
            <w:r w:rsidRPr="006208F8">
              <w:rPr>
                <w:rFonts w:ascii="Arial" w:eastAsia="Times New Roman" w:hAnsi="Arial" w:cs="Arial"/>
                <w:i/>
                <w:iCs/>
                <w:color w:val="000000"/>
              </w:rPr>
              <w:t>If a presenter is not available, the following procedure will be followed:</w:t>
            </w:r>
          </w:p>
          <w:p w:rsidR="006208F8" w:rsidRPr="006208F8" w:rsidRDefault="006208F8" w:rsidP="006208F8">
            <w:pPr>
              <w:spacing w:line="240" w:lineRule="auto"/>
              <w:rPr>
                <w:rFonts w:ascii="Times New Roman" w:eastAsia="Times New Roman" w:hAnsi="Times New Roman" w:cs="Times New Roman"/>
                <w:sz w:val="24"/>
                <w:szCs w:val="24"/>
              </w:rPr>
            </w:pPr>
            <w:r w:rsidRPr="006208F8">
              <w:rPr>
                <w:rFonts w:ascii="Arial" w:eastAsia="Times New Roman" w:hAnsi="Arial" w:cs="Arial"/>
                <w:color w:val="000000"/>
              </w:rPr>
              <w:t xml:space="preserve">Students will be told that the main character, Charlotte “Charley” Parkhurst, was real. The teacher will show students primary source images and depictions of the real Charley. </w:t>
            </w:r>
            <w:r w:rsidRPr="006208F8">
              <w:rPr>
                <w:rFonts w:ascii="Arial" w:eastAsia="Times New Roman" w:hAnsi="Arial" w:cs="Arial"/>
                <w:i/>
                <w:iCs/>
                <w:color w:val="000000"/>
              </w:rPr>
              <w:t xml:space="preserve">Riding Freedom </w:t>
            </w:r>
            <w:r w:rsidRPr="006208F8">
              <w:rPr>
                <w:rFonts w:ascii="Arial" w:eastAsia="Times New Roman" w:hAnsi="Arial" w:cs="Arial"/>
                <w:color w:val="000000"/>
              </w:rPr>
              <w:t xml:space="preserve">is based on the true story of Charlotte </w:t>
            </w:r>
            <w:proofErr w:type="spellStart"/>
            <w:r w:rsidRPr="006208F8">
              <w:rPr>
                <w:rFonts w:ascii="Arial" w:eastAsia="Times New Roman" w:hAnsi="Arial" w:cs="Arial"/>
                <w:color w:val="000000"/>
              </w:rPr>
              <w:t>Darkey</w:t>
            </w:r>
            <w:proofErr w:type="spellEnd"/>
            <w:r w:rsidRPr="006208F8">
              <w:rPr>
                <w:rFonts w:ascii="Arial" w:eastAsia="Times New Roman" w:hAnsi="Arial" w:cs="Arial"/>
                <w:color w:val="000000"/>
              </w:rPr>
              <w:t xml:space="preserve"> Parkhurst. After leaving an orphanage, Charlotte disguised herself as a man and pursued her connection with horses. She was also one of the first women to vote. The students will be shown the video linked below.</w:t>
            </w:r>
          </w:p>
          <w:p w:rsidR="006208F8" w:rsidRPr="006208F8" w:rsidRDefault="006208F8" w:rsidP="006208F8">
            <w:pPr>
              <w:numPr>
                <w:ilvl w:val="0"/>
                <w:numId w:val="5"/>
              </w:numPr>
              <w:spacing w:after="0" w:line="240" w:lineRule="auto"/>
              <w:textAlignment w:val="baseline"/>
              <w:rPr>
                <w:rFonts w:ascii="Arial" w:eastAsia="Times New Roman" w:hAnsi="Arial" w:cs="Arial"/>
                <w:color w:val="000000"/>
              </w:rPr>
            </w:pPr>
            <w:r w:rsidRPr="006208F8">
              <w:rPr>
                <w:rFonts w:ascii="Arial" w:eastAsia="Times New Roman" w:hAnsi="Arial" w:cs="Arial"/>
                <w:color w:val="000000"/>
              </w:rPr>
              <w:lastRenderedPageBreak/>
              <w:t xml:space="preserve">A video blog of Charley Parkhurst’s life, showing the roads she traveled as a stage coach driver: </w:t>
            </w:r>
            <w:hyperlink r:id="rId5" w:history="1">
              <w:r w:rsidRPr="006208F8">
                <w:rPr>
                  <w:rFonts w:ascii="Arial" w:eastAsia="Times New Roman" w:hAnsi="Arial" w:cs="Arial"/>
                  <w:color w:val="1155CC"/>
                  <w:u w:val="single"/>
                </w:rPr>
                <w:t>https://www.youtube.com/watch?v=QuSyek_0aW4</w:t>
              </w:r>
            </w:hyperlink>
            <w:r w:rsidRPr="006208F8">
              <w:rPr>
                <w:rFonts w:ascii="Arial" w:eastAsia="Times New Roman" w:hAnsi="Arial" w:cs="Arial"/>
                <w:color w:val="000000"/>
              </w:rPr>
              <w:t xml:space="preserve"> </w:t>
            </w:r>
          </w:p>
          <w:p w:rsidR="006208F8" w:rsidRPr="006208F8" w:rsidRDefault="006208F8" w:rsidP="006208F8">
            <w:pPr>
              <w:numPr>
                <w:ilvl w:val="0"/>
                <w:numId w:val="5"/>
              </w:numPr>
              <w:spacing w:line="240" w:lineRule="auto"/>
              <w:textAlignment w:val="baseline"/>
              <w:rPr>
                <w:rFonts w:ascii="Arial" w:eastAsia="Times New Roman" w:hAnsi="Arial" w:cs="Arial"/>
                <w:color w:val="000000"/>
              </w:rPr>
            </w:pPr>
            <w:r w:rsidRPr="006208F8">
              <w:rPr>
                <w:rFonts w:ascii="Arial" w:eastAsia="Times New Roman" w:hAnsi="Arial" w:cs="Arial"/>
                <w:color w:val="000000"/>
              </w:rPr>
              <w:t xml:space="preserve">A song about Charley Parkhurst’s life, could be played during group work or the Exit Ticket: </w:t>
            </w:r>
            <w:hyperlink r:id="rId6" w:history="1">
              <w:r w:rsidRPr="006208F8">
                <w:rPr>
                  <w:rFonts w:ascii="Arial" w:eastAsia="Times New Roman" w:hAnsi="Arial" w:cs="Arial"/>
                  <w:color w:val="1155CC"/>
                  <w:u w:val="single"/>
                </w:rPr>
                <w:t>https://www.youtube.com/watch?v=NmRYn9iLLyA</w:t>
              </w:r>
            </w:hyperlink>
            <w:r w:rsidRPr="006208F8">
              <w:rPr>
                <w:rFonts w:ascii="Arial" w:eastAsia="Times New Roman" w:hAnsi="Arial" w:cs="Arial"/>
                <w:color w:val="000000"/>
              </w:rPr>
              <w:t xml:space="preserve"> </w:t>
            </w:r>
          </w:p>
          <w:p w:rsidR="006208F8" w:rsidRPr="006208F8" w:rsidRDefault="006208F8" w:rsidP="006208F8">
            <w:pPr>
              <w:spacing w:line="240" w:lineRule="auto"/>
              <w:rPr>
                <w:rFonts w:ascii="Times New Roman" w:eastAsia="Times New Roman" w:hAnsi="Times New Roman" w:cs="Times New Roman"/>
                <w:sz w:val="24"/>
                <w:szCs w:val="24"/>
              </w:rPr>
            </w:pPr>
            <w:r w:rsidRPr="006208F8">
              <w:rPr>
                <w:rFonts w:ascii="Arial" w:eastAsia="Times New Roman" w:hAnsi="Arial" w:cs="Arial"/>
                <w:color w:val="000000"/>
              </w:rPr>
              <w:t xml:space="preserve">The students have </w:t>
            </w:r>
            <w:r w:rsidRPr="00E85641">
              <w:rPr>
                <w:rFonts w:ascii="Arial" w:eastAsia="Times New Roman" w:hAnsi="Arial" w:cs="Arial"/>
                <w:color w:val="000000"/>
                <w:highlight w:val="yellow"/>
              </w:rPr>
              <w:t>a Personification Exit Ticket</w:t>
            </w:r>
            <w:r w:rsidRPr="006208F8">
              <w:rPr>
                <w:rFonts w:ascii="Arial" w:eastAsia="Times New Roman" w:hAnsi="Arial" w:cs="Arial"/>
                <w:color w:val="000000"/>
              </w:rPr>
              <w:t xml:space="preserve"> to complete, see below. (Answers: 1 a, 2 b, 3 a, 4 a, 5 b)</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208F8" w:rsidRPr="006208F8" w:rsidRDefault="006208F8" w:rsidP="006208F8">
            <w:pPr>
              <w:spacing w:after="0" w:line="240" w:lineRule="auto"/>
              <w:rPr>
                <w:rFonts w:ascii="Times New Roman" w:eastAsia="Times New Roman" w:hAnsi="Times New Roman" w:cs="Times New Roman"/>
                <w:sz w:val="24"/>
                <w:szCs w:val="24"/>
              </w:rPr>
            </w:pPr>
          </w:p>
        </w:tc>
      </w:tr>
      <w:tr w:rsidR="006208F8" w:rsidRPr="006208F8" w:rsidTr="006208F8">
        <w:tc>
          <w:tcPr>
            <w:tcW w:w="0" w:type="auto"/>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208F8" w:rsidRPr="006208F8" w:rsidRDefault="006208F8" w:rsidP="006208F8">
            <w:pPr>
              <w:spacing w:line="240" w:lineRule="auto"/>
              <w:rPr>
                <w:rFonts w:ascii="Times New Roman" w:eastAsia="Times New Roman" w:hAnsi="Times New Roman" w:cs="Times New Roman"/>
                <w:sz w:val="24"/>
                <w:szCs w:val="24"/>
              </w:rPr>
            </w:pPr>
            <w:r w:rsidRPr="006208F8">
              <w:rPr>
                <w:rFonts w:ascii="Arial" w:eastAsia="Times New Roman" w:hAnsi="Arial" w:cs="Arial"/>
                <w:b/>
                <w:bCs/>
                <w:color w:val="000000"/>
              </w:rPr>
              <w:t>Differentiation:</w:t>
            </w:r>
          </w:p>
          <w:p w:rsidR="006208F8" w:rsidRPr="006208F8" w:rsidRDefault="006208F8" w:rsidP="006208F8">
            <w:pPr>
              <w:spacing w:line="240" w:lineRule="auto"/>
              <w:rPr>
                <w:rFonts w:ascii="Times New Roman" w:eastAsia="Times New Roman" w:hAnsi="Times New Roman" w:cs="Times New Roman"/>
                <w:sz w:val="24"/>
                <w:szCs w:val="24"/>
              </w:rPr>
            </w:pPr>
            <w:r w:rsidRPr="006208F8">
              <w:rPr>
                <w:rFonts w:ascii="Arial" w:eastAsia="Times New Roman" w:hAnsi="Arial" w:cs="Arial"/>
                <w:color w:val="000000"/>
                <w:u w:val="single"/>
              </w:rPr>
              <w:t>The teacher will differentiate and provide support in the following ways:</w:t>
            </w:r>
          </w:p>
          <w:p w:rsidR="006208F8" w:rsidRPr="006208F8" w:rsidRDefault="006208F8" w:rsidP="006208F8">
            <w:pPr>
              <w:spacing w:line="240" w:lineRule="auto"/>
              <w:rPr>
                <w:rFonts w:ascii="Times New Roman" w:eastAsia="Times New Roman" w:hAnsi="Times New Roman" w:cs="Times New Roman"/>
                <w:sz w:val="24"/>
                <w:szCs w:val="24"/>
              </w:rPr>
            </w:pPr>
            <w:r w:rsidRPr="006208F8">
              <w:rPr>
                <w:rFonts w:ascii="Arial" w:eastAsia="Times New Roman" w:hAnsi="Arial" w:cs="Arial"/>
                <w:color w:val="000000"/>
              </w:rPr>
              <w:t xml:space="preserve">Reteach (Greatest Support) These students will be given individual tutoring during group/partner work to identify and create figurative language. </w:t>
            </w:r>
          </w:p>
          <w:p w:rsidR="006208F8" w:rsidRPr="006208F8" w:rsidRDefault="006208F8" w:rsidP="006208F8">
            <w:pPr>
              <w:spacing w:line="240" w:lineRule="auto"/>
              <w:rPr>
                <w:rFonts w:ascii="Times New Roman" w:eastAsia="Times New Roman" w:hAnsi="Times New Roman" w:cs="Times New Roman"/>
                <w:sz w:val="24"/>
                <w:szCs w:val="24"/>
              </w:rPr>
            </w:pPr>
            <w:r w:rsidRPr="006208F8">
              <w:rPr>
                <w:rFonts w:ascii="Arial" w:eastAsia="Times New Roman" w:hAnsi="Arial" w:cs="Arial"/>
                <w:color w:val="000000"/>
              </w:rPr>
              <w:t xml:space="preserve">Core </w:t>
            </w:r>
            <w:r w:rsidRPr="006208F8">
              <w:rPr>
                <w:rFonts w:ascii="Arial" w:eastAsia="Times New Roman" w:hAnsi="Arial" w:cs="Arial"/>
                <w:i/>
                <w:iCs/>
                <w:color w:val="000000"/>
              </w:rPr>
              <w:t xml:space="preserve">low </w:t>
            </w:r>
            <w:r w:rsidRPr="006208F8">
              <w:rPr>
                <w:rFonts w:ascii="Arial" w:eastAsia="Times New Roman" w:hAnsi="Arial" w:cs="Arial"/>
                <w:color w:val="000000"/>
              </w:rPr>
              <w:t xml:space="preserve">The students will be gathered in a small group during group work to identify figurative language examples with the teacher. </w:t>
            </w:r>
          </w:p>
          <w:p w:rsidR="006208F8" w:rsidRPr="006208F8" w:rsidRDefault="006208F8" w:rsidP="006208F8">
            <w:pPr>
              <w:spacing w:line="240" w:lineRule="auto"/>
              <w:rPr>
                <w:rFonts w:ascii="Times New Roman" w:eastAsia="Times New Roman" w:hAnsi="Times New Roman" w:cs="Times New Roman"/>
                <w:sz w:val="24"/>
                <w:szCs w:val="24"/>
              </w:rPr>
            </w:pPr>
            <w:r w:rsidRPr="006208F8">
              <w:rPr>
                <w:rFonts w:ascii="Arial" w:eastAsia="Times New Roman" w:hAnsi="Arial" w:cs="Arial"/>
                <w:color w:val="000000"/>
              </w:rPr>
              <w:t xml:space="preserve">Core </w:t>
            </w:r>
            <w:r w:rsidRPr="006208F8">
              <w:rPr>
                <w:rFonts w:ascii="Arial" w:eastAsia="Times New Roman" w:hAnsi="Arial" w:cs="Arial"/>
                <w:i/>
                <w:iCs/>
                <w:color w:val="000000"/>
              </w:rPr>
              <w:t>high</w:t>
            </w:r>
            <w:r w:rsidRPr="006208F8">
              <w:rPr>
                <w:rFonts w:ascii="Arial" w:eastAsia="Times New Roman" w:hAnsi="Arial" w:cs="Arial"/>
                <w:color w:val="000000"/>
              </w:rPr>
              <w:t xml:space="preserve"> These students will be encouraged to write their own examples of figurative language, practicing the dialect and writing style of </w:t>
            </w:r>
            <w:r w:rsidRPr="006208F8">
              <w:rPr>
                <w:rFonts w:ascii="Arial" w:eastAsia="Times New Roman" w:hAnsi="Arial" w:cs="Arial"/>
                <w:i/>
                <w:iCs/>
                <w:color w:val="000000"/>
              </w:rPr>
              <w:t>Riding Freedom.</w:t>
            </w:r>
          </w:p>
          <w:p w:rsidR="006208F8" w:rsidRPr="006208F8" w:rsidRDefault="006208F8" w:rsidP="006208F8">
            <w:pPr>
              <w:spacing w:line="240" w:lineRule="auto"/>
              <w:rPr>
                <w:rFonts w:ascii="Times New Roman" w:eastAsia="Times New Roman" w:hAnsi="Times New Roman" w:cs="Times New Roman"/>
                <w:sz w:val="24"/>
                <w:szCs w:val="24"/>
              </w:rPr>
            </w:pPr>
            <w:r w:rsidRPr="006208F8">
              <w:rPr>
                <w:rFonts w:ascii="Arial" w:eastAsia="Times New Roman" w:hAnsi="Arial" w:cs="Arial"/>
                <w:color w:val="000000"/>
              </w:rPr>
              <w:t xml:space="preserve">Enrich (Least Support) These students will conduct an independent study of Charlotte Parkhurst to discover her infamous life. They will create a presentation that includes figurative language to share with the class about Charley. </w:t>
            </w:r>
          </w:p>
          <w:p w:rsidR="006208F8" w:rsidRPr="006208F8" w:rsidRDefault="006208F8" w:rsidP="006208F8">
            <w:pPr>
              <w:spacing w:line="240" w:lineRule="auto"/>
              <w:rPr>
                <w:rFonts w:ascii="Times New Roman" w:eastAsia="Times New Roman" w:hAnsi="Times New Roman" w:cs="Times New Roman"/>
                <w:sz w:val="24"/>
                <w:szCs w:val="24"/>
              </w:rPr>
            </w:pPr>
            <w:r w:rsidRPr="006208F8">
              <w:rPr>
                <w:rFonts w:ascii="Arial" w:eastAsia="Times New Roman" w:hAnsi="Arial" w:cs="Arial"/>
                <w:b/>
                <w:bCs/>
                <w:color w:val="000000"/>
              </w:rPr>
              <w:t>Accommodations:</w:t>
            </w:r>
          </w:p>
          <w:p w:rsidR="006208F8" w:rsidRPr="006208F8" w:rsidRDefault="006208F8" w:rsidP="006208F8">
            <w:pPr>
              <w:spacing w:line="240" w:lineRule="auto"/>
              <w:rPr>
                <w:rFonts w:ascii="Times New Roman" w:eastAsia="Times New Roman" w:hAnsi="Times New Roman" w:cs="Times New Roman"/>
                <w:sz w:val="24"/>
                <w:szCs w:val="24"/>
              </w:rPr>
            </w:pPr>
            <w:r w:rsidRPr="006208F8">
              <w:rPr>
                <w:rFonts w:ascii="Arial" w:eastAsia="Times New Roman" w:hAnsi="Arial" w:cs="Arial"/>
                <w:color w:val="000000"/>
              </w:rPr>
              <w:t>(What students need specific accommodation? List individual students (initials), and then explain the accommodations you will implement for these unique learners.)</w:t>
            </w:r>
          </w:p>
          <w:p w:rsidR="006208F8" w:rsidRPr="006208F8" w:rsidRDefault="006208F8" w:rsidP="006208F8">
            <w:pPr>
              <w:spacing w:line="240" w:lineRule="auto"/>
              <w:rPr>
                <w:rFonts w:ascii="Times New Roman" w:eastAsia="Times New Roman" w:hAnsi="Times New Roman" w:cs="Times New Roman"/>
                <w:sz w:val="24"/>
                <w:szCs w:val="24"/>
              </w:rPr>
            </w:pPr>
            <w:r w:rsidRPr="006208F8">
              <w:rPr>
                <w:rFonts w:ascii="Arial" w:eastAsia="Times New Roman" w:hAnsi="Arial" w:cs="Arial"/>
                <w:color w:val="000000"/>
              </w:rPr>
              <w:t>English Language Learners (3):</w:t>
            </w:r>
          </w:p>
          <w:p w:rsidR="006208F8" w:rsidRPr="006208F8" w:rsidRDefault="006208F8" w:rsidP="006208F8">
            <w:pPr>
              <w:spacing w:line="240" w:lineRule="auto"/>
              <w:rPr>
                <w:rFonts w:ascii="Times New Roman" w:eastAsia="Times New Roman" w:hAnsi="Times New Roman" w:cs="Times New Roman"/>
                <w:sz w:val="24"/>
                <w:szCs w:val="24"/>
              </w:rPr>
            </w:pPr>
            <w:r w:rsidRPr="006208F8">
              <w:rPr>
                <w:rFonts w:ascii="Arial" w:eastAsia="Times New Roman" w:hAnsi="Arial" w:cs="Arial"/>
                <w:color w:val="000000"/>
              </w:rPr>
              <w:t>Use of a variety of strategies and approaches to teach reading, make sure that students are being taught vocabulary through meaningful context (not in isolation), provide background knowledge necessary in order to understand (pictures of stagecoaches, previewing the text), reading strategies that enable them to predict, connect, question, and visualize a story, extended time, working with their bilingual shoulder partner, formative assessment/checking for understanding.</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208F8" w:rsidRPr="006208F8" w:rsidRDefault="006208F8" w:rsidP="006208F8">
            <w:pPr>
              <w:spacing w:after="0" w:line="240" w:lineRule="auto"/>
              <w:rPr>
                <w:rFonts w:ascii="Times New Roman" w:eastAsia="Times New Roman" w:hAnsi="Times New Roman" w:cs="Times New Roman"/>
                <w:sz w:val="24"/>
                <w:szCs w:val="24"/>
              </w:rPr>
            </w:pPr>
          </w:p>
        </w:tc>
      </w:tr>
      <w:tr w:rsidR="006208F8" w:rsidRPr="006208F8" w:rsidTr="006208F8">
        <w:tc>
          <w:tcPr>
            <w:tcW w:w="0" w:type="auto"/>
            <w:gridSpan w:val="3"/>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208F8" w:rsidRPr="006208F8" w:rsidRDefault="006208F8" w:rsidP="006208F8">
            <w:pPr>
              <w:spacing w:line="240" w:lineRule="auto"/>
              <w:rPr>
                <w:rFonts w:ascii="Times New Roman" w:eastAsia="Times New Roman" w:hAnsi="Times New Roman" w:cs="Times New Roman"/>
                <w:sz w:val="24"/>
                <w:szCs w:val="24"/>
              </w:rPr>
            </w:pPr>
            <w:r w:rsidRPr="006208F8">
              <w:rPr>
                <w:rFonts w:ascii="Arial" w:eastAsia="Times New Roman" w:hAnsi="Arial" w:cs="Arial"/>
                <w:b/>
                <w:bCs/>
                <w:color w:val="000000"/>
              </w:rPr>
              <w:t>Connections:</w:t>
            </w:r>
          </w:p>
          <w:p w:rsidR="006208F8" w:rsidRPr="006208F8" w:rsidRDefault="006208F8" w:rsidP="006208F8">
            <w:pPr>
              <w:spacing w:line="240" w:lineRule="auto"/>
              <w:rPr>
                <w:rFonts w:ascii="Times New Roman" w:eastAsia="Times New Roman" w:hAnsi="Times New Roman" w:cs="Times New Roman"/>
                <w:sz w:val="24"/>
                <w:szCs w:val="24"/>
              </w:rPr>
            </w:pPr>
            <w:r w:rsidRPr="006208F8">
              <w:rPr>
                <w:rFonts w:ascii="Arial" w:eastAsia="Times New Roman" w:hAnsi="Arial" w:cs="Arial"/>
                <w:color w:val="000000"/>
              </w:rPr>
              <w:t>How does this lesson connect to the real world? How does this lesson connect to the interests and/or cultural backgrounds of your students?</w:t>
            </w:r>
          </w:p>
          <w:p w:rsidR="006208F8" w:rsidRPr="006208F8" w:rsidRDefault="006208F8" w:rsidP="006208F8">
            <w:pPr>
              <w:spacing w:line="240" w:lineRule="auto"/>
              <w:rPr>
                <w:rFonts w:ascii="Times New Roman" w:eastAsia="Times New Roman" w:hAnsi="Times New Roman" w:cs="Times New Roman"/>
                <w:sz w:val="24"/>
                <w:szCs w:val="24"/>
              </w:rPr>
            </w:pPr>
            <w:r w:rsidRPr="006208F8">
              <w:rPr>
                <w:rFonts w:ascii="Arial" w:eastAsia="Times New Roman" w:hAnsi="Arial" w:cs="Arial"/>
                <w:color w:val="000000"/>
              </w:rPr>
              <w:t xml:space="preserve">This lesson will address issues of gender equity that are still present today, including gender bias and woman’s suffrage. Also, students will be presented with traits of successful people </w:t>
            </w:r>
            <w:r w:rsidRPr="006208F8">
              <w:rPr>
                <w:rFonts w:ascii="Arial" w:eastAsia="Times New Roman" w:hAnsi="Arial" w:cs="Arial"/>
                <w:color w:val="000000"/>
              </w:rPr>
              <w:lastRenderedPageBreak/>
              <w:t>(Charlotte). Students will read or watch movies that are historical fiction throughout their lives, academically and in personal time.  </w:t>
            </w:r>
          </w:p>
          <w:p w:rsidR="006208F8" w:rsidRPr="006208F8" w:rsidRDefault="006208F8" w:rsidP="006208F8">
            <w:pPr>
              <w:spacing w:line="240" w:lineRule="auto"/>
              <w:rPr>
                <w:rFonts w:ascii="Times New Roman" w:eastAsia="Times New Roman" w:hAnsi="Times New Roman" w:cs="Times New Roman"/>
                <w:sz w:val="24"/>
                <w:szCs w:val="24"/>
              </w:rPr>
            </w:pPr>
            <w:r w:rsidRPr="006208F8">
              <w:rPr>
                <w:rFonts w:ascii="Arial" w:eastAsia="Times New Roman" w:hAnsi="Arial" w:cs="Arial"/>
                <w:color w:val="000000"/>
              </w:rPr>
              <w:t>The focuses of this lesson were centered around student’s responses to a Pre-Quiz given a week prior.  </w:t>
            </w:r>
          </w:p>
        </w:tc>
      </w:tr>
    </w:tbl>
    <w:p w:rsidR="006208F8" w:rsidRPr="006208F8" w:rsidRDefault="006208F8" w:rsidP="006208F8">
      <w:pPr>
        <w:spacing w:line="240" w:lineRule="auto"/>
        <w:rPr>
          <w:rFonts w:ascii="Times New Roman" w:eastAsia="Times New Roman" w:hAnsi="Times New Roman" w:cs="Times New Roman"/>
          <w:sz w:val="24"/>
          <w:szCs w:val="24"/>
        </w:rPr>
      </w:pPr>
      <w:r w:rsidRPr="006208F8">
        <w:rPr>
          <w:rFonts w:ascii="Arial" w:eastAsia="Times New Roman" w:hAnsi="Arial" w:cs="Arial"/>
          <w:b/>
          <w:bCs/>
          <w:color w:val="000000"/>
        </w:rPr>
        <w:lastRenderedPageBreak/>
        <w:t xml:space="preserve">Notes for Teaching: </w:t>
      </w:r>
      <w:r w:rsidRPr="006208F8">
        <w:rPr>
          <w:rFonts w:ascii="Arial" w:eastAsia="Times New Roman" w:hAnsi="Arial" w:cs="Arial"/>
          <w:color w:val="000000"/>
        </w:rPr>
        <w:t>Students are accustomed to working with partners and small groups, as well as being called upon by the chip selection method.</w:t>
      </w:r>
    </w:p>
    <w:p w:rsidR="006208F8" w:rsidRPr="006208F8" w:rsidRDefault="006208F8" w:rsidP="006208F8">
      <w:pPr>
        <w:spacing w:after="0" w:line="240" w:lineRule="auto"/>
        <w:rPr>
          <w:rFonts w:ascii="Times New Roman" w:eastAsia="Times New Roman" w:hAnsi="Times New Roman" w:cs="Times New Roman"/>
          <w:sz w:val="24"/>
          <w:szCs w:val="24"/>
        </w:rPr>
      </w:pPr>
    </w:p>
    <w:p w:rsidR="006208F8" w:rsidRPr="006208F8" w:rsidRDefault="006208F8" w:rsidP="006208F8">
      <w:pPr>
        <w:spacing w:line="240" w:lineRule="auto"/>
        <w:rPr>
          <w:rFonts w:ascii="Times New Roman" w:eastAsia="Times New Roman" w:hAnsi="Times New Roman" w:cs="Times New Roman"/>
          <w:sz w:val="24"/>
          <w:szCs w:val="24"/>
        </w:rPr>
      </w:pPr>
      <w:r w:rsidRPr="006208F8">
        <w:rPr>
          <w:rFonts w:ascii="Arial" w:eastAsia="Times New Roman" w:hAnsi="Arial" w:cs="Arial"/>
          <w:b/>
          <w:bCs/>
          <w:color w:val="000000"/>
        </w:rPr>
        <w:t>Personification Exit Ticket-</w:t>
      </w:r>
    </w:p>
    <w:p w:rsidR="006B7E86" w:rsidRDefault="006208F8" w:rsidP="006208F8">
      <w:r w:rsidRPr="006208F8">
        <w:rPr>
          <w:rFonts w:ascii="Arial" w:eastAsia="Times New Roman" w:hAnsi="Arial" w:cs="Arial"/>
          <w:noProof/>
          <w:color w:val="000000"/>
        </w:rPr>
        <w:drawing>
          <wp:inline distT="0" distB="0" distL="0" distR="0">
            <wp:extent cx="6591300" cy="4076700"/>
            <wp:effectExtent l="0" t="0" r="0" b="0"/>
            <wp:docPr id="1" name="Picture 1" descr="https://lh3.googleusercontent.com/U19hlgd6xJxp-u3LFm_yekrI-73z4fXRbjNWNBuJELukCu2h0RwrFXz6Ny-4NfaT0eUnzXWw6ejtAERBDeuVV3IovaSHo6BgqLEaNlhsFfWjkLd1W3AOpILabbrmQGnbUq7xVx5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U19hlgd6xJxp-u3LFm_yekrI-73z4fXRbjNWNBuJELukCu2h0RwrFXz6Ny-4NfaT0eUnzXWw6ejtAERBDeuVV3IovaSHo6BgqLEaNlhsFfWjkLd1W3AOpILabbrmQGnbUq7xVx5j"/>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91300" cy="4076700"/>
                    </a:xfrm>
                    <a:prstGeom prst="rect">
                      <a:avLst/>
                    </a:prstGeom>
                    <a:noFill/>
                    <a:ln>
                      <a:noFill/>
                    </a:ln>
                  </pic:spPr>
                </pic:pic>
              </a:graphicData>
            </a:graphic>
          </wp:inline>
        </w:drawing>
      </w:r>
    </w:p>
    <w:sectPr w:rsidR="006B7E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433F6A"/>
    <w:multiLevelType w:val="multilevel"/>
    <w:tmpl w:val="21540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5454D04"/>
    <w:multiLevelType w:val="multilevel"/>
    <w:tmpl w:val="AD2E37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3464D8"/>
    <w:multiLevelType w:val="multilevel"/>
    <w:tmpl w:val="1674C8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B125916"/>
    <w:multiLevelType w:val="multilevel"/>
    <w:tmpl w:val="C0A8A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1"/>
    <w:lvlOverride w:ilvl="1">
      <w:lvl w:ilvl="1">
        <w:numFmt w:val="bullet"/>
        <w:lvlText w:val=""/>
        <w:lvlJc w:val="left"/>
        <w:pPr>
          <w:tabs>
            <w:tab w:val="num" w:pos="1440"/>
          </w:tabs>
          <w:ind w:left="1440" w:hanging="360"/>
        </w:pPr>
        <w:rPr>
          <w:rFonts w:ascii="Symbol" w:hAnsi="Symbol" w:hint="default"/>
          <w:sz w:val="20"/>
        </w:rPr>
      </w:lvl>
    </w:lvlOverride>
  </w:num>
  <w:num w:numId="4">
    <w:abstractNumId w:val="2"/>
    <w:lvlOverride w:ilvl="1">
      <w:lvl w:ilvl="1">
        <w:numFmt w:val="bullet"/>
        <w:lvlText w:val=""/>
        <w:lvlJc w:val="left"/>
        <w:pPr>
          <w:tabs>
            <w:tab w:val="num" w:pos="1440"/>
          </w:tabs>
          <w:ind w:left="1440" w:hanging="360"/>
        </w:pPr>
        <w:rPr>
          <w:rFonts w:ascii="Symbol" w:hAnsi="Symbol" w:hint="default"/>
          <w:sz w:val="20"/>
        </w:rPr>
      </w:lvl>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8F8"/>
    <w:rsid w:val="006208F8"/>
    <w:rsid w:val="006B7E86"/>
    <w:rsid w:val="008F1EAC"/>
    <w:rsid w:val="00DD3455"/>
    <w:rsid w:val="00E856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EACAE"/>
  <w15:chartTrackingRefBased/>
  <w15:docId w15:val="{19F739EE-331F-4390-B1C0-906B8A096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208F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208F8"/>
    <w:rPr>
      <w:color w:val="0000FF"/>
      <w:u w:val="single"/>
    </w:rPr>
  </w:style>
  <w:style w:type="paragraph" w:styleId="BalloonText">
    <w:name w:val="Balloon Text"/>
    <w:basedOn w:val="Normal"/>
    <w:link w:val="BalloonTextChar"/>
    <w:uiPriority w:val="99"/>
    <w:semiHidden/>
    <w:unhideWhenUsed/>
    <w:rsid w:val="00DD34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34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707127">
      <w:bodyDiv w:val="1"/>
      <w:marLeft w:val="0"/>
      <w:marRight w:val="0"/>
      <w:marTop w:val="0"/>
      <w:marBottom w:val="0"/>
      <w:divBdr>
        <w:top w:val="none" w:sz="0" w:space="0" w:color="auto"/>
        <w:left w:val="none" w:sz="0" w:space="0" w:color="auto"/>
        <w:bottom w:val="none" w:sz="0" w:space="0" w:color="auto"/>
        <w:right w:val="none" w:sz="0" w:space="0" w:color="auto"/>
      </w:divBdr>
      <w:divsChild>
        <w:div w:id="10301051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NmRYn9iLLyA" TargetMode="External"/><Relationship Id="rId5" Type="http://schemas.openxmlformats.org/officeDocument/2006/relationships/hyperlink" Target="https://www.youtube.com/watch?v=QuSyek_0aW4"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5</Pages>
  <Words>1345</Words>
  <Characters>7672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Mekayla Cook</dc:creator>
  <cp:keywords/>
  <dc:description/>
  <cp:lastModifiedBy>Mekayla Cook</cp:lastModifiedBy>
  <cp:revision>3</cp:revision>
  <cp:lastPrinted>2016-11-28T15:01:00Z</cp:lastPrinted>
  <dcterms:created xsi:type="dcterms:W3CDTF">2016-10-13T20:11:00Z</dcterms:created>
  <dcterms:modified xsi:type="dcterms:W3CDTF">2016-11-28T15:16:00Z</dcterms:modified>
</cp:coreProperties>
</file>